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89025A" w14:textId="77777777" w:rsidR="006A4955" w:rsidRPr="00713BCB" w:rsidRDefault="006A4955" w:rsidP="006A4955">
      <w:pPr>
        <w:pStyle w:val="Header"/>
      </w:pPr>
      <w:bookmarkStart w:id="0" w:name="_Hlk213836662"/>
      <w:bookmarkEnd w:id="0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066C1C1" wp14:editId="1123EA00">
                <wp:simplePos x="0" y="0"/>
                <wp:positionH relativeFrom="column">
                  <wp:posOffset>4200525</wp:posOffset>
                </wp:positionH>
                <wp:positionV relativeFrom="paragraph">
                  <wp:posOffset>171450</wp:posOffset>
                </wp:positionV>
                <wp:extent cx="2208530" cy="1017767"/>
                <wp:effectExtent l="0" t="0" r="127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8530" cy="10177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74B177" w14:textId="77777777" w:rsidR="006A4955" w:rsidRPr="006B674E" w:rsidRDefault="006A4955" w:rsidP="006A4955">
                            <w:pPr>
                              <w:spacing w:after="120" w:line="240" w:lineRule="auto"/>
                              <w:rPr>
                                <w:rFonts w:ascii="Times New Roman" w:hAnsi="Times New Roman" w:cs="Times New Roman"/>
                                <w:b/>
                                <w:color w:val="211D70"/>
                              </w:rPr>
                            </w:pPr>
                            <w:r w:rsidRPr="006B674E">
                              <w:rPr>
                                <w:rFonts w:ascii="Times New Roman" w:hAnsi="Times New Roman" w:cs="Times New Roman"/>
                                <w:b/>
                                <w:color w:val="211D70"/>
                              </w:rPr>
                              <w:t>Βιβλιοθήκη</w:t>
                            </w:r>
                          </w:p>
                          <w:p w14:paraId="73C8E16E" w14:textId="51961A94" w:rsidR="006A4955" w:rsidRPr="006B674E" w:rsidRDefault="006A4955" w:rsidP="006A4955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211D70"/>
                              </w:rPr>
                            </w:pPr>
                            <w:r w:rsidRPr="006B674E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Κολλέγιο Αθηνών</w:t>
                            </w:r>
                            <w:r w:rsidRPr="006B674E">
                              <w:rPr>
                                <w:rFonts w:ascii="Times New Roman" w:hAnsi="Times New Roman" w:cs="Times New Roman"/>
                                <w:b/>
                                <w:color w:val="211D70"/>
                              </w:rPr>
                              <w:br/>
                            </w:r>
                            <w:r w:rsidRPr="006B674E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Τάξη: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Γ</w:t>
                            </w:r>
                            <w:r w:rsidRPr="006B674E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΄ Γυμνασίου</w:t>
                            </w:r>
                            <w:r w:rsidRPr="006B674E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br/>
                              <w:t>Σχολική χρονιά: 2025-26</w:t>
                            </w:r>
                          </w:p>
                          <w:p w14:paraId="7C7D2E2F" w14:textId="77777777" w:rsidR="006A4955" w:rsidRPr="0060174F" w:rsidRDefault="006A4955" w:rsidP="006A4955">
                            <w:pPr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66C1C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0.75pt;margin-top:13.5pt;width:173.9pt;height:80.1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" stroked="f">
                <v:textbox>
                  <w:txbxContent>
                    <w:p w14:paraId="0C74B177" w14:textId="77777777" w:rsidR="006A4955" w:rsidRPr="006B674E" w:rsidRDefault="006A4955" w:rsidP="006A4955">
                      <w:pPr>
                        <w:spacing w:after="120" w:line="240" w:lineRule="auto"/>
                        <w:rPr>
                          <w:rFonts w:ascii="Times New Roman" w:hAnsi="Times New Roman" w:cs="Times New Roman"/>
                          <w:b/>
                          <w:color w:val="211D70"/>
                        </w:rPr>
                      </w:pPr>
                      <w:r w:rsidRPr="006B674E">
                        <w:rPr>
                          <w:rFonts w:ascii="Times New Roman" w:hAnsi="Times New Roman" w:cs="Times New Roman"/>
                          <w:b/>
                          <w:color w:val="211D70"/>
                        </w:rPr>
                        <w:t>Βιβλιοθήκη</w:t>
                      </w:r>
                    </w:p>
                    <w:p w14:paraId="73C8E16E" w14:textId="51961A94" w:rsidR="006A4955" w:rsidRPr="006B674E" w:rsidRDefault="006A4955" w:rsidP="006A4955">
                      <w:pPr>
                        <w:rPr>
                          <w:rFonts w:ascii="Times New Roman" w:hAnsi="Times New Roman" w:cs="Times New Roman"/>
                          <w:b/>
                          <w:color w:val="211D70"/>
                        </w:rPr>
                      </w:pPr>
                      <w:r w:rsidRPr="006B674E">
                        <w:rPr>
                          <w:rFonts w:ascii="Times New Roman" w:hAnsi="Times New Roman" w:cs="Times New Roman"/>
                          <w:color w:val="000000"/>
                        </w:rPr>
                        <w:t>Κολλέγιο Αθηνών</w:t>
                      </w:r>
                      <w:r w:rsidRPr="006B674E">
                        <w:rPr>
                          <w:rFonts w:ascii="Times New Roman" w:hAnsi="Times New Roman" w:cs="Times New Roman"/>
                          <w:b/>
                          <w:color w:val="211D70"/>
                        </w:rPr>
                        <w:br/>
                      </w:r>
                      <w:r w:rsidRPr="006B674E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Τάξη: 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</w:rPr>
                        <w:t>Γ</w:t>
                      </w:r>
                      <w:r w:rsidRPr="006B674E">
                        <w:rPr>
                          <w:rFonts w:ascii="Times New Roman" w:hAnsi="Times New Roman" w:cs="Times New Roman"/>
                          <w:color w:val="000000"/>
                        </w:rPr>
                        <w:t>΄ Γυμνασίου</w:t>
                      </w:r>
                      <w:r w:rsidRPr="006B674E">
                        <w:rPr>
                          <w:rFonts w:ascii="Times New Roman" w:hAnsi="Times New Roman" w:cs="Times New Roman"/>
                          <w:color w:val="000000"/>
                        </w:rPr>
                        <w:br/>
                        <w:t>Σχολική χρονιά: 2025-26</w:t>
                      </w:r>
                    </w:p>
                    <w:p w14:paraId="7C7D2E2F" w14:textId="77777777" w:rsidR="006A4955" w:rsidRPr="0060174F" w:rsidRDefault="006A4955" w:rsidP="006A4955">
                      <w:pPr>
                        <w:rPr>
                          <w:color w:val="00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9D4B028" wp14:editId="5F76C42C">
            <wp:extent cx="2800350" cy="11049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Cs w:val="18"/>
        </w:rPr>
        <w:br/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59264" behindDoc="0" locked="0" layoutInCell="1" allowOverlap="1" wp14:anchorId="6A50BD6C" wp14:editId="367FD896">
                <wp:simplePos x="0" y="0"/>
                <wp:positionH relativeFrom="column">
                  <wp:posOffset>4131310</wp:posOffset>
                </wp:positionH>
                <wp:positionV relativeFrom="paragraph">
                  <wp:posOffset>219710</wp:posOffset>
                </wp:positionV>
                <wp:extent cx="0" cy="746125"/>
                <wp:effectExtent l="0" t="0" r="19050" b="34925"/>
                <wp:wrapNone/>
                <wp:docPr id="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74612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211D7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0D2959" id="Straight Connector 5" o:spid="_x0000_s1026" style="position:absolute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325.3pt,17.3pt" to="325.3pt,7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" strokecolor="#211d70" strokeweight="1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1A4D219" wp14:editId="0B1D0099">
                <wp:simplePos x="0" y="0"/>
                <wp:positionH relativeFrom="column">
                  <wp:posOffset>4204970</wp:posOffset>
                </wp:positionH>
                <wp:positionV relativeFrom="paragraph">
                  <wp:posOffset>170180</wp:posOffset>
                </wp:positionV>
                <wp:extent cx="2208530" cy="810895"/>
                <wp:effectExtent l="0" t="0" r="1270" b="8255"/>
                <wp:wrapNone/>
                <wp:docPr id="217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8530" cy="810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6927BF" w14:textId="77777777" w:rsidR="006A4955" w:rsidRDefault="006A4955" w:rsidP="006A4955">
                            <w:pPr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211D70"/>
                              </w:rPr>
                              <w:t>Βιβλιοθήκη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11D70"/>
                              </w:rPr>
                              <w:br/>
                            </w:r>
                            <w:r>
                              <w:rPr>
                                <w:color w:val="000000"/>
                              </w:rPr>
                              <w:t>Τάξη: Α’ Γυμνασίου</w:t>
                            </w:r>
                          </w:p>
                          <w:p w14:paraId="3126C26C" w14:textId="77777777" w:rsidR="006A4955" w:rsidRPr="00E73ECE" w:rsidRDefault="006A4955" w:rsidP="006A4955">
                            <w:pPr>
                              <w:rPr>
                                <w:color w:val="000000"/>
                              </w:rPr>
                            </w:pPr>
                            <w:proofErr w:type="spellStart"/>
                            <w:r>
                              <w:rPr>
                                <w:color w:val="000000"/>
                              </w:rPr>
                              <w:t>Σχολ</w:t>
                            </w:r>
                            <w:proofErr w:type="spellEnd"/>
                            <w:r>
                              <w:rPr>
                                <w:color w:val="000000"/>
                              </w:rPr>
                              <w:t xml:space="preserve">. </w:t>
                            </w:r>
                            <w:r w:rsidRPr="008250C7">
                              <w:rPr>
                                <w:color w:val="000000"/>
                              </w:rPr>
                              <w:t>Χρονιά: 202</w:t>
                            </w:r>
                            <w:r>
                              <w:rPr>
                                <w:color w:val="000000"/>
                              </w:rPr>
                              <w:t>3</w:t>
                            </w:r>
                            <w:r w:rsidRPr="008250C7">
                              <w:rPr>
                                <w:color w:val="000000"/>
                              </w:rPr>
                              <w:t>-2</w:t>
                            </w:r>
                            <w:r>
                              <w:rPr>
                                <w:color w:val="000000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A4D219" id="Text Box 217" o:spid="_x0000_s1027" type="#_x0000_t202" style="position:absolute;margin-left:331.1pt;margin-top:13.4pt;width:173.9pt;height:63.8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" stroked="f">
                <v:textbox>
                  <w:txbxContent>
                    <w:p w14:paraId="646927BF" w14:textId="77777777" w:rsidR="006A4955" w:rsidRDefault="006A4955" w:rsidP="006A4955">
                      <w:pPr>
                        <w:rPr>
                          <w:color w:val="000000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211D70"/>
                        </w:rPr>
                        <w:t>Βιβλιοθήκη</w:t>
                      </w:r>
                      <w:r>
                        <w:rPr>
                          <w:rFonts w:ascii="Century Gothic" w:hAnsi="Century Gothic"/>
                          <w:b/>
                          <w:color w:val="211D70"/>
                        </w:rPr>
                        <w:br/>
                      </w:r>
                      <w:r>
                        <w:rPr>
                          <w:color w:val="000000"/>
                        </w:rPr>
                        <w:t>Τάξη: Α’ Γυμνασίου</w:t>
                      </w:r>
                    </w:p>
                    <w:p w14:paraId="3126C26C" w14:textId="77777777" w:rsidR="006A4955" w:rsidRPr="00E73ECE" w:rsidRDefault="006A4955" w:rsidP="006A4955">
                      <w:pPr>
                        <w:rPr>
                          <w:color w:val="000000"/>
                        </w:rPr>
                      </w:pPr>
                      <w:proofErr w:type="spellStart"/>
                      <w:r>
                        <w:rPr>
                          <w:color w:val="000000"/>
                        </w:rPr>
                        <w:t>Σχολ</w:t>
                      </w:r>
                      <w:proofErr w:type="spellEnd"/>
                      <w:r>
                        <w:rPr>
                          <w:color w:val="000000"/>
                        </w:rPr>
                        <w:t xml:space="preserve">. </w:t>
                      </w:r>
                      <w:r w:rsidRPr="008250C7">
                        <w:rPr>
                          <w:color w:val="000000"/>
                        </w:rPr>
                        <w:t>Χρονιά: 202</w:t>
                      </w:r>
                      <w:r>
                        <w:rPr>
                          <w:color w:val="000000"/>
                        </w:rPr>
                        <w:t>3</w:t>
                      </w:r>
                      <w:r w:rsidRPr="008250C7">
                        <w:rPr>
                          <w:color w:val="000000"/>
                        </w:rPr>
                        <w:t>-2</w:t>
                      </w:r>
                      <w:r>
                        <w:rPr>
                          <w:color w:val="000000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14:paraId="412C0273" w14:textId="77777777" w:rsidR="006A4955" w:rsidRDefault="006A4955" w:rsidP="006A4955">
      <w:pPr>
        <w:pStyle w:val="Header"/>
        <w:tabs>
          <w:tab w:val="right" w:pos="9781"/>
        </w:tabs>
        <w:spacing w:after="40"/>
        <w:jc w:val="center"/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 xml:space="preserve"> </w:t>
      </w:r>
    </w:p>
    <w:p w14:paraId="5BBFA75F" w14:textId="47FB88C2" w:rsidR="004409C2" w:rsidRDefault="002E19C6" w:rsidP="00CF000A">
      <w:pPr>
        <w:spacing w:after="480" w:line="240" w:lineRule="auto"/>
        <w:ind w:left="851" w:hanging="851"/>
        <w:jc w:val="center"/>
        <w:rPr>
          <w:b/>
          <w:sz w:val="32"/>
        </w:rPr>
      </w:pPr>
      <w:r w:rsidRPr="00CF000A">
        <w:rPr>
          <w:b/>
          <w:sz w:val="32"/>
        </w:rPr>
        <w:t>ΕΞΟΡΜΗΣΗ ΓΥΜΝΑΣΙΟΥ ΚΟΛΛΕΓΙΟΥ ΑΘΗΝΩΝ 2025-2026</w:t>
      </w:r>
    </w:p>
    <w:p w14:paraId="17BA52E5" w14:textId="5B944183" w:rsidR="00F30EDD" w:rsidRPr="00CF000A" w:rsidRDefault="00F30EDD" w:rsidP="00CF000A">
      <w:pPr>
        <w:spacing w:after="480" w:line="240" w:lineRule="auto"/>
        <w:ind w:left="851" w:hanging="851"/>
        <w:jc w:val="center"/>
        <w:rPr>
          <w:b/>
          <w:sz w:val="32"/>
        </w:rPr>
      </w:pPr>
      <w:r>
        <w:rPr>
          <w:b/>
          <w:sz w:val="32"/>
        </w:rPr>
        <w:t>ΠΗΓΕΣ</w:t>
      </w:r>
    </w:p>
    <w:p w14:paraId="6284CFE3" w14:textId="0799FFE8" w:rsidR="002E19C6" w:rsidRPr="0078316F" w:rsidRDefault="00614449" w:rsidP="00833598">
      <w:pPr>
        <w:spacing w:after="240" w:line="360" w:lineRule="exact"/>
        <w:ind w:left="851" w:hanging="851"/>
        <w:jc w:val="both"/>
        <w:rPr>
          <w:smallCaps/>
          <w:sz w:val="24"/>
        </w:rPr>
      </w:pPr>
      <w:r>
        <w:rPr>
          <w:smallCaps/>
          <w:sz w:val="24"/>
        </w:rPr>
        <w:sym w:font="Wingdings 3" w:char="F084"/>
      </w:r>
      <w:r w:rsidR="00930FDA" w:rsidRPr="0065694A">
        <w:rPr>
          <w:smallCaps/>
          <w:sz w:val="24"/>
        </w:rPr>
        <w:t xml:space="preserve"> </w:t>
      </w:r>
      <w:proofErr w:type="spellStart"/>
      <w:r w:rsidR="006E7416" w:rsidRPr="0078316F">
        <w:rPr>
          <w:smallCaps/>
          <w:sz w:val="24"/>
        </w:rPr>
        <w:t>Αδριανούπολη</w:t>
      </w:r>
      <w:proofErr w:type="spellEnd"/>
    </w:p>
    <w:p w14:paraId="2F7C09DB" w14:textId="1DEEC5C4" w:rsidR="005B24AC" w:rsidRDefault="005B24AC" w:rsidP="009E42AF">
      <w:pPr>
        <w:spacing w:after="240" w:line="360" w:lineRule="exact"/>
        <w:ind w:left="851" w:hanging="851"/>
        <w:jc w:val="both"/>
      </w:pPr>
      <w:r>
        <w:t xml:space="preserve">Γεράσιμος, Στέφανος. </w:t>
      </w:r>
      <w:r w:rsidRPr="00154273">
        <w:rPr>
          <w:i/>
        </w:rPr>
        <w:t>Κωνσταντινούπολ</w:t>
      </w:r>
      <w:r w:rsidR="002F3C18" w:rsidRPr="00154273">
        <w:rPr>
          <w:i/>
        </w:rPr>
        <w:t>η</w:t>
      </w:r>
      <w:r w:rsidR="00AF5706" w:rsidRPr="00154273">
        <w:rPr>
          <w:i/>
        </w:rPr>
        <w:t>: από το Βυζάντιο μέχρι σήμερα</w:t>
      </w:r>
      <w:r w:rsidR="00AF5706" w:rsidRPr="00AF5706">
        <w:t xml:space="preserve">. Εκδόσεις </w:t>
      </w:r>
      <w:proofErr w:type="spellStart"/>
      <w:r w:rsidR="00AF5706" w:rsidRPr="00AF5706">
        <w:t>Καρακώτσογλου</w:t>
      </w:r>
      <w:proofErr w:type="spellEnd"/>
      <w:r w:rsidR="00AF5706" w:rsidRPr="00AF5706">
        <w:t>, 2006.</w:t>
      </w:r>
      <w:r w:rsidR="006E7416">
        <w:t xml:space="preserve"> </w:t>
      </w:r>
      <w:r>
        <w:t xml:space="preserve">Κεφ. 5: </w:t>
      </w:r>
      <w:proofErr w:type="spellStart"/>
      <w:r w:rsidRPr="009E42AF">
        <w:rPr>
          <w:i/>
        </w:rPr>
        <w:t>Αδριανούπολη</w:t>
      </w:r>
      <w:proofErr w:type="spellEnd"/>
      <w:r w:rsidRPr="009E42AF">
        <w:rPr>
          <w:i/>
        </w:rPr>
        <w:t xml:space="preserve">: η πορεία προς το </w:t>
      </w:r>
      <w:r w:rsidR="002F3C18" w:rsidRPr="009E42AF">
        <w:rPr>
          <w:i/>
        </w:rPr>
        <w:t>αυτοκρατορικό</w:t>
      </w:r>
      <w:r w:rsidRPr="009E42AF">
        <w:rPr>
          <w:i/>
        </w:rPr>
        <w:t xml:space="preserve"> όραμα</w:t>
      </w:r>
      <w:r w:rsidR="002F3C18">
        <w:t xml:space="preserve"> (σ. </w:t>
      </w:r>
      <w:r>
        <w:t>182-203</w:t>
      </w:r>
      <w:r w:rsidR="002F3C18">
        <w:t>)</w:t>
      </w:r>
      <w:r w:rsidR="0078316F">
        <w:t>.</w:t>
      </w:r>
    </w:p>
    <w:p w14:paraId="7ED66FE9" w14:textId="77777777" w:rsidR="007A2B93" w:rsidRDefault="007A2B93" w:rsidP="007A2B93">
      <w:pPr>
        <w:spacing w:after="240"/>
        <w:ind w:left="709" w:hanging="720"/>
      </w:pPr>
      <w:r>
        <w:t>«</w:t>
      </w:r>
      <w:proofErr w:type="spellStart"/>
      <w:r w:rsidRPr="00E73C3B">
        <w:t>Αδριανούπολη</w:t>
      </w:r>
      <w:proofErr w:type="spellEnd"/>
      <w:r w:rsidRPr="00E73C3B">
        <w:t>: Οι τοίχοι που ψιθυρίζουν ελληνικά – Σιωπηλοί φρουροί μιας χαμένης πατρίδας</w:t>
      </w:r>
      <w:r>
        <w:t xml:space="preserve">». </w:t>
      </w:r>
      <w:r w:rsidRPr="006E3D84">
        <w:rPr>
          <w:i/>
        </w:rPr>
        <w:t>Πάμε Έβρο</w:t>
      </w:r>
      <w:r>
        <w:t xml:space="preserve">. </w:t>
      </w:r>
      <w:r w:rsidRPr="00E73C3B">
        <w:t>https://pameevro.gr/adrianoupoli-oi-toichoi-pou-psithyrizoun-ellinika-siopiloi-frouroi-mias-chamenis-patridas/#google_vignette</w:t>
      </w:r>
    </w:p>
    <w:p w14:paraId="03902978" w14:textId="77777777" w:rsidR="007A2B93" w:rsidRDefault="007A2B93" w:rsidP="007A2B93">
      <w:pPr>
        <w:spacing w:after="240"/>
        <w:ind w:left="709" w:hanging="720"/>
      </w:pPr>
      <w:r>
        <w:t>Εργολάβος, Σπύρος. «</w:t>
      </w:r>
      <w:r w:rsidRPr="00B900AD">
        <w:t xml:space="preserve">Ο Ελληνισμός της </w:t>
      </w:r>
      <w:proofErr w:type="spellStart"/>
      <w:r w:rsidRPr="00B900AD">
        <w:t>Αδριανούπολης</w:t>
      </w:r>
      <w:proofErr w:type="spellEnd"/>
      <w:r w:rsidRPr="00B900AD">
        <w:t xml:space="preserve"> και το Ζάππειο Παρθεναγωγείο</w:t>
      </w:r>
      <w:r>
        <w:t xml:space="preserve">». </w:t>
      </w:r>
      <w:r w:rsidRPr="006E3D84">
        <w:rPr>
          <w:i/>
        </w:rPr>
        <w:t>Πρωινός Λόγος</w:t>
      </w:r>
      <w:r>
        <w:t xml:space="preserve">. 24 Οκτ.2019 </w:t>
      </w:r>
      <w:r w:rsidRPr="002B6AF5">
        <w:t>https://tinyurl.com/4pwu4pwp</w:t>
      </w:r>
    </w:p>
    <w:p w14:paraId="4C93A2C1" w14:textId="77777777" w:rsidR="007A2B93" w:rsidRDefault="007A2B93" w:rsidP="007A2B93">
      <w:pPr>
        <w:spacing w:after="240"/>
        <w:ind w:left="709" w:hanging="720"/>
      </w:pPr>
      <w:r>
        <w:t xml:space="preserve">Αθανασιάδης, Παντελής </w:t>
      </w:r>
      <w:proofErr w:type="spellStart"/>
      <w:r>
        <w:t>Στεφ</w:t>
      </w:r>
      <w:proofErr w:type="spellEnd"/>
      <w:r>
        <w:t xml:space="preserve">. «Η </w:t>
      </w:r>
      <w:proofErr w:type="spellStart"/>
      <w:r>
        <w:t>Αδριανούπολη</w:t>
      </w:r>
      <w:proofErr w:type="spellEnd"/>
      <w:r>
        <w:t xml:space="preserve"> του ΙΘ΄ αιώνα μέσα από τα διπλωματικά έγγραφα». </w:t>
      </w:r>
      <w:r w:rsidRPr="006E3D84">
        <w:rPr>
          <w:i/>
        </w:rPr>
        <w:t>Σκόρπια θέματα ελληνικής ιστορίας</w:t>
      </w:r>
      <w:r>
        <w:t xml:space="preserve">. 17 Νοε. 2009 </w:t>
      </w:r>
      <w:r w:rsidRPr="006E3D84">
        <w:t>https://sitalkisking.blogspot.com/2009/11/blog-post_17.html</w:t>
      </w:r>
    </w:p>
    <w:p w14:paraId="56D7AEDD" w14:textId="77777777" w:rsidR="007A2B93" w:rsidRDefault="007A2B93" w:rsidP="007A2B93">
      <w:pPr>
        <w:spacing w:after="240"/>
        <w:ind w:left="709" w:hanging="720"/>
      </w:pPr>
      <w:r>
        <w:t>Σταματοπούλου, Χρυσούλα. «</w:t>
      </w:r>
      <w:r w:rsidRPr="006357D3">
        <w:t xml:space="preserve">Η πολεοδομική εξέλιξη της </w:t>
      </w:r>
      <w:proofErr w:type="spellStart"/>
      <w:r w:rsidRPr="006357D3">
        <w:t>Αδριανούπολη</w:t>
      </w:r>
      <w:proofErr w:type="spellEnd"/>
      <w:r w:rsidRPr="006357D3">
        <w:t xml:space="preserve"> και τα σπίτια της ελληνικής κοινότητας του 19ου και 20ου αιώνα</w:t>
      </w:r>
      <w:r>
        <w:t xml:space="preserve">». </w:t>
      </w:r>
      <w:r w:rsidRPr="008314E1">
        <w:t>Αριστοτέλειο Πανεπιστήμιο Θεσσαλονίκης, Πολυτεχνική Σχολή, Τμήμα Αρχιτεκτόνων Μηχανικών</w:t>
      </w:r>
      <w:r>
        <w:t xml:space="preserve">, 2012 </w:t>
      </w:r>
      <w:r w:rsidRPr="002B6AF5">
        <w:t>https://ikee.lib.auth.gr/record/340015/files/STAMATOPOULOU_XRYSA.pdf</w:t>
      </w:r>
      <w:r>
        <w:br/>
        <w:t>(Πανεπιστημιακό κείμενο αλλά με εντυπωσιακές φωτογραφίες.)</w:t>
      </w:r>
    </w:p>
    <w:p w14:paraId="2B5C2B94" w14:textId="77777777" w:rsidR="007A2B93" w:rsidRDefault="007A2B93" w:rsidP="00833598">
      <w:pPr>
        <w:spacing w:after="360"/>
        <w:ind w:left="709" w:hanging="720"/>
      </w:pPr>
      <w:r>
        <w:t xml:space="preserve"> «Ξεριζωμός». </w:t>
      </w:r>
      <w:r w:rsidRPr="00CF000A">
        <w:rPr>
          <w:i/>
        </w:rPr>
        <w:t>Ιστορικό και Λαογραφικό Μουσείο Νέας Ορεστιάδας και Περιφέρειας</w:t>
      </w:r>
      <w:r>
        <w:t xml:space="preserve">. </w:t>
      </w:r>
      <w:r w:rsidRPr="004D706D">
        <w:t>https://www.musorest.gr/index.php/el/nea-orestiada/xerizomos-el</w:t>
      </w:r>
    </w:p>
    <w:p w14:paraId="62B38ECE" w14:textId="77777777" w:rsidR="007A2B93" w:rsidRPr="0078316F" w:rsidRDefault="007A2B93" w:rsidP="007A2B93">
      <w:pPr>
        <w:spacing w:after="60" w:line="360" w:lineRule="exact"/>
        <w:ind w:left="851" w:hanging="851"/>
        <w:jc w:val="both"/>
        <w:rPr>
          <w:smallCaps/>
          <w:sz w:val="24"/>
        </w:rPr>
      </w:pPr>
      <w:r>
        <w:rPr>
          <w:smallCaps/>
          <w:sz w:val="24"/>
        </w:rPr>
        <w:sym w:font="Wingdings 3" w:char="F084"/>
      </w:r>
      <w:r w:rsidRPr="0065694A">
        <w:rPr>
          <w:smallCaps/>
          <w:sz w:val="24"/>
        </w:rPr>
        <w:t xml:space="preserve"> </w:t>
      </w:r>
      <w:proofErr w:type="spellStart"/>
      <w:r w:rsidRPr="0078316F">
        <w:rPr>
          <w:smallCaps/>
          <w:sz w:val="24"/>
        </w:rPr>
        <w:t>Αδριανουπολη</w:t>
      </w:r>
      <w:proofErr w:type="spellEnd"/>
      <w:r w:rsidRPr="0078316F">
        <w:rPr>
          <w:smallCaps/>
          <w:sz w:val="24"/>
        </w:rPr>
        <w:t xml:space="preserve"> - </w:t>
      </w:r>
      <w:proofErr w:type="spellStart"/>
      <w:r>
        <w:rPr>
          <w:smallCaps/>
          <w:sz w:val="24"/>
        </w:rPr>
        <w:t>Καραγατσ</w:t>
      </w:r>
      <w:proofErr w:type="spellEnd"/>
    </w:p>
    <w:p w14:paraId="1D7A4E3A" w14:textId="77777777" w:rsidR="007A2B93" w:rsidRDefault="007A2B93" w:rsidP="007A2B93">
      <w:pPr>
        <w:spacing w:after="240" w:line="360" w:lineRule="exact"/>
        <w:ind w:left="851" w:hanging="851"/>
        <w:jc w:val="both"/>
      </w:pPr>
      <w:r w:rsidRPr="0078316F">
        <w:rPr>
          <w:i/>
        </w:rPr>
        <w:t>Κωνσταντινούπολη και Μαρμαράς</w:t>
      </w:r>
      <w:r>
        <w:t>. Δ</w:t>
      </w:r>
      <w:r w:rsidRPr="0078316F">
        <w:t xml:space="preserve">ιεύθυνση σύνταξης </w:t>
      </w:r>
      <w:proofErr w:type="spellStart"/>
      <w:r w:rsidRPr="0078316F">
        <w:t>Έρση</w:t>
      </w:r>
      <w:proofErr w:type="spellEnd"/>
      <w:r w:rsidRPr="0078316F">
        <w:t xml:space="preserve"> Βατού</w:t>
      </w:r>
      <w:r>
        <w:t xml:space="preserve"> </w:t>
      </w:r>
      <w:r w:rsidRPr="0078316F">
        <w:t>(Ταξιδιωτικοί οδηγοί</w:t>
      </w:r>
      <w:r>
        <w:t>,</w:t>
      </w:r>
      <w:r w:rsidRPr="0078316F">
        <w:t xml:space="preserve"> 3). </w:t>
      </w:r>
      <w:proofErr w:type="spellStart"/>
      <w:r w:rsidRPr="0078316F">
        <w:t>Infoγνώμων</w:t>
      </w:r>
      <w:proofErr w:type="spellEnd"/>
      <w:r w:rsidRPr="0078316F">
        <w:t>, 2002</w:t>
      </w:r>
      <w:r>
        <w:t xml:space="preserve">, </w:t>
      </w:r>
      <w:proofErr w:type="spellStart"/>
      <w:r>
        <w:t>σσ</w:t>
      </w:r>
      <w:proofErr w:type="spellEnd"/>
      <w:r>
        <w:t>. 66-83.</w:t>
      </w:r>
    </w:p>
    <w:p w14:paraId="4E71B6E1" w14:textId="77777777" w:rsidR="0086731F" w:rsidRPr="0086731F" w:rsidRDefault="0086731F" w:rsidP="0086731F">
      <w:pPr>
        <w:spacing w:after="120" w:line="360" w:lineRule="exact"/>
        <w:ind w:left="851" w:hanging="851"/>
        <w:jc w:val="both"/>
        <w:rPr>
          <w:b/>
        </w:rPr>
      </w:pPr>
      <w:r w:rsidRPr="0086731F">
        <w:rPr>
          <w:b/>
          <w:lang w:val="en-US"/>
        </w:rPr>
        <w:t>DVD</w:t>
      </w:r>
    </w:p>
    <w:p w14:paraId="7B81C00F" w14:textId="77777777" w:rsidR="0086731F" w:rsidRPr="007C5E82" w:rsidRDefault="0086731F" w:rsidP="0086731F">
      <w:pPr>
        <w:spacing w:after="120" w:line="360" w:lineRule="exact"/>
        <w:ind w:left="851" w:hanging="851"/>
        <w:jc w:val="both"/>
      </w:pPr>
      <w:r w:rsidRPr="0086731F">
        <w:rPr>
          <w:i/>
        </w:rPr>
        <w:t>Έβρος-</w:t>
      </w:r>
      <w:proofErr w:type="spellStart"/>
      <w:r w:rsidRPr="0086731F">
        <w:rPr>
          <w:i/>
        </w:rPr>
        <w:t>Αδριανούπολη</w:t>
      </w:r>
      <w:proofErr w:type="spellEnd"/>
      <w:r w:rsidRPr="009C0F7B">
        <w:t xml:space="preserve"> </w:t>
      </w:r>
      <w:r>
        <w:t>[</w:t>
      </w:r>
      <w:r w:rsidRPr="009C0F7B">
        <w:t>DVD</w:t>
      </w:r>
      <w:r>
        <w:t>]. Σ</w:t>
      </w:r>
      <w:r w:rsidRPr="009C0F7B">
        <w:t>κηνοθεσία, φωτογραφία Χρόνης Πεχλιβανίδης</w:t>
      </w:r>
      <w:r>
        <w:t xml:space="preserve">, </w:t>
      </w:r>
      <w:r w:rsidRPr="009C0F7B">
        <w:t xml:space="preserve">παρουσίαση, κείμενα Μάγια </w:t>
      </w:r>
      <w:proofErr w:type="spellStart"/>
      <w:r w:rsidRPr="009C0F7B">
        <w:t>Τσόκλη</w:t>
      </w:r>
      <w:proofErr w:type="spellEnd"/>
      <w:r>
        <w:t xml:space="preserve">. </w:t>
      </w:r>
      <w:proofErr w:type="spellStart"/>
      <w:r>
        <w:t>Passport</w:t>
      </w:r>
      <w:proofErr w:type="spellEnd"/>
      <w:r>
        <w:t>, 2007.</w:t>
      </w:r>
    </w:p>
    <w:p w14:paraId="23B8270F" w14:textId="702D426F" w:rsidR="00AF5706" w:rsidRDefault="00614449" w:rsidP="00381169">
      <w:pPr>
        <w:spacing w:after="60" w:line="360" w:lineRule="exact"/>
        <w:ind w:left="851" w:hanging="851"/>
        <w:jc w:val="both"/>
      </w:pPr>
      <w:r>
        <w:rPr>
          <w:smallCaps/>
          <w:sz w:val="24"/>
        </w:rPr>
        <w:lastRenderedPageBreak/>
        <w:sym w:font="Wingdings 3" w:char="F084"/>
      </w:r>
      <w:r w:rsidR="00930FDA" w:rsidRPr="0065694A">
        <w:rPr>
          <w:smallCaps/>
          <w:sz w:val="24"/>
        </w:rPr>
        <w:t xml:space="preserve"> </w:t>
      </w:r>
      <w:proofErr w:type="spellStart"/>
      <w:r w:rsidR="0078316F" w:rsidRPr="0078316F">
        <w:rPr>
          <w:smallCaps/>
          <w:sz w:val="24"/>
        </w:rPr>
        <w:t>Βιζυη</w:t>
      </w:r>
      <w:proofErr w:type="spellEnd"/>
      <w:r w:rsidR="0078316F">
        <w:rPr>
          <w:smallCaps/>
          <w:sz w:val="24"/>
        </w:rPr>
        <w:t xml:space="preserve"> – </w:t>
      </w:r>
      <w:proofErr w:type="spellStart"/>
      <w:r w:rsidR="0078316F">
        <w:rPr>
          <w:smallCaps/>
          <w:sz w:val="24"/>
        </w:rPr>
        <w:t>Γεωργιοσ</w:t>
      </w:r>
      <w:proofErr w:type="spellEnd"/>
      <w:r w:rsidR="0078316F">
        <w:rPr>
          <w:smallCaps/>
          <w:sz w:val="24"/>
        </w:rPr>
        <w:t xml:space="preserve"> </w:t>
      </w:r>
      <w:proofErr w:type="spellStart"/>
      <w:r w:rsidR="0078316F">
        <w:rPr>
          <w:smallCaps/>
          <w:sz w:val="24"/>
        </w:rPr>
        <w:t>Βιζυηνοσ</w:t>
      </w:r>
      <w:proofErr w:type="spellEnd"/>
    </w:p>
    <w:p w14:paraId="0957CF39" w14:textId="77D3816D" w:rsidR="0078316F" w:rsidRDefault="0078316F" w:rsidP="00833598">
      <w:pPr>
        <w:spacing w:after="360" w:line="360" w:lineRule="exact"/>
        <w:ind w:left="851" w:hanging="851"/>
        <w:jc w:val="both"/>
      </w:pPr>
      <w:r w:rsidRPr="0078316F">
        <w:rPr>
          <w:i/>
        </w:rPr>
        <w:t>Κωνσταντινούπολη και Μαρμαράς</w:t>
      </w:r>
      <w:r>
        <w:t>. Δ</w:t>
      </w:r>
      <w:r w:rsidRPr="0078316F">
        <w:t xml:space="preserve">ιεύθυνση σύνταξης </w:t>
      </w:r>
      <w:proofErr w:type="spellStart"/>
      <w:r w:rsidRPr="0078316F">
        <w:t>Έρση</w:t>
      </w:r>
      <w:proofErr w:type="spellEnd"/>
      <w:r w:rsidRPr="0078316F">
        <w:t xml:space="preserve"> Βατού</w:t>
      </w:r>
      <w:r>
        <w:t xml:space="preserve"> </w:t>
      </w:r>
      <w:r w:rsidRPr="0078316F">
        <w:t>(Ταξιδιωτικοί οδηγοί</w:t>
      </w:r>
      <w:r>
        <w:t>,</w:t>
      </w:r>
      <w:r w:rsidRPr="0078316F">
        <w:t xml:space="preserve"> 3). </w:t>
      </w:r>
      <w:proofErr w:type="spellStart"/>
      <w:r w:rsidRPr="0078316F">
        <w:t>Infoγνώμων</w:t>
      </w:r>
      <w:proofErr w:type="spellEnd"/>
      <w:r w:rsidRPr="0078316F">
        <w:t>, 2002</w:t>
      </w:r>
      <w:r>
        <w:t xml:space="preserve">, </w:t>
      </w:r>
      <w:proofErr w:type="spellStart"/>
      <w:r>
        <w:t>σσ</w:t>
      </w:r>
      <w:proofErr w:type="spellEnd"/>
      <w:r>
        <w:t>. 94-96.</w:t>
      </w:r>
    </w:p>
    <w:p w14:paraId="4B3FE2E4" w14:textId="77777777" w:rsidR="007A2B93" w:rsidRPr="007A76F6" w:rsidRDefault="007A2B93" w:rsidP="007A2B93">
      <w:pPr>
        <w:rPr>
          <w:smallCaps/>
          <w:sz w:val="24"/>
        </w:rPr>
      </w:pPr>
      <w:r>
        <w:rPr>
          <w:smallCaps/>
          <w:sz w:val="24"/>
        </w:rPr>
        <w:sym w:font="Wingdings 3" w:char="F084"/>
      </w:r>
      <w:r w:rsidRPr="00440A0D">
        <w:rPr>
          <w:smallCaps/>
          <w:sz w:val="24"/>
        </w:rPr>
        <w:t xml:space="preserve"> </w:t>
      </w:r>
      <w:r w:rsidRPr="007A76F6">
        <w:rPr>
          <w:smallCaps/>
          <w:sz w:val="24"/>
        </w:rPr>
        <w:t>Βιζύη</w:t>
      </w:r>
    </w:p>
    <w:p w14:paraId="6CF0160C" w14:textId="77777777" w:rsidR="007A2B93" w:rsidRDefault="007A2B93" w:rsidP="007A2B93">
      <w:pPr>
        <w:spacing w:after="240"/>
        <w:ind w:left="709" w:hanging="720"/>
      </w:pPr>
      <w:r>
        <w:t>Παπαχρήστου, Ιωάννης. «Βιζύη (</w:t>
      </w:r>
      <w:proofErr w:type="spellStart"/>
      <w:r>
        <w:rPr>
          <w:lang w:val="en-US"/>
        </w:rPr>
        <w:t>Vize</w:t>
      </w:r>
      <w:proofErr w:type="spellEnd"/>
      <w:r w:rsidRPr="007A76F6">
        <w:t>)</w:t>
      </w:r>
      <w:r>
        <w:t>»</w:t>
      </w:r>
      <w:r w:rsidRPr="007A76F6">
        <w:t xml:space="preserve">. </w:t>
      </w:r>
      <w:r>
        <w:rPr>
          <w:i/>
        </w:rPr>
        <w:t>Περιήγηση</w:t>
      </w:r>
      <w:r>
        <w:t xml:space="preserve">. </w:t>
      </w:r>
      <w:r w:rsidRPr="00E17506">
        <w:t>https://periegesis.gr/vize/</w:t>
      </w:r>
    </w:p>
    <w:p w14:paraId="518AC6AA" w14:textId="77777777" w:rsidR="007A2B93" w:rsidRPr="00413614" w:rsidRDefault="007A2B93" w:rsidP="007A2B93">
      <w:pPr>
        <w:spacing w:after="240"/>
        <w:ind w:left="709" w:hanging="720"/>
      </w:pPr>
      <w:r>
        <w:t xml:space="preserve">«Βιζύη». </w:t>
      </w:r>
      <w:r w:rsidRPr="00413614">
        <w:rPr>
          <w:i/>
          <w:lang w:val="en-US"/>
        </w:rPr>
        <w:t>Search</w:t>
      </w:r>
      <w:r w:rsidRPr="00413614">
        <w:rPr>
          <w:i/>
        </w:rPr>
        <w:t xml:space="preserve"> </w:t>
      </w:r>
      <w:r w:rsidRPr="00413614">
        <w:rPr>
          <w:i/>
          <w:lang w:val="en-US"/>
        </w:rPr>
        <w:t>culture</w:t>
      </w:r>
      <w:r w:rsidRPr="00413614">
        <w:rPr>
          <w:i/>
        </w:rPr>
        <w:t>: ο πολιτισμός στον ψηφιακό δημόσιο χώρο</w:t>
      </w:r>
      <w:r>
        <w:t xml:space="preserve">. </w:t>
      </w:r>
      <w:r w:rsidRPr="00413614">
        <w:rPr>
          <w:lang w:val="en-US"/>
        </w:rPr>
        <w:t>https</w:t>
      </w:r>
      <w:r w:rsidRPr="00413614">
        <w:t>://</w:t>
      </w:r>
      <w:r w:rsidRPr="00413614">
        <w:rPr>
          <w:lang w:val="en-US"/>
        </w:rPr>
        <w:t>www</w:t>
      </w:r>
      <w:r w:rsidRPr="00413614">
        <w:t>.</w:t>
      </w:r>
      <w:proofErr w:type="spellStart"/>
      <w:r w:rsidRPr="00413614">
        <w:rPr>
          <w:lang w:val="en-US"/>
        </w:rPr>
        <w:t>searchculture</w:t>
      </w:r>
      <w:proofErr w:type="spellEnd"/>
      <w:r w:rsidRPr="00413614">
        <w:t>.</w:t>
      </w:r>
      <w:r w:rsidRPr="00413614">
        <w:rPr>
          <w:lang w:val="en-US"/>
        </w:rPr>
        <w:t>gr</w:t>
      </w:r>
      <w:r w:rsidRPr="00413614">
        <w:t>/</w:t>
      </w:r>
      <w:r w:rsidRPr="00413614">
        <w:rPr>
          <w:lang w:val="en-US"/>
        </w:rPr>
        <w:t>aggregator</w:t>
      </w:r>
      <w:r w:rsidRPr="00413614">
        <w:t>/</w:t>
      </w:r>
      <w:r w:rsidRPr="00413614">
        <w:rPr>
          <w:lang w:val="en-US"/>
        </w:rPr>
        <w:t>portal</w:t>
      </w:r>
      <w:r w:rsidRPr="00413614">
        <w:t>/</w:t>
      </w:r>
      <w:proofErr w:type="spellStart"/>
      <w:r w:rsidRPr="00413614">
        <w:rPr>
          <w:lang w:val="en-US"/>
        </w:rPr>
        <w:t>ekt</w:t>
      </w:r>
      <w:proofErr w:type="spellEnd"/>
      <w:r w:rsidRPr="00413614">
        <w:t>-</w:t>
      </w:r>
      <w:r w:rsidRPr="00413614">
        <w:rPr>
          <w:lang w:val="en-US"/>
        </w:rPr>
        <w:t>places</w:t>
      </w:r>
      <w:r w:rsidRPr="00413614">
        <w:t>/</w:t>
      </w:r>
      <w:proofErr w:type="spellStart"/>
      <w:r w:rsidRPr="00413614">
        <w:rPr>
          <w:lang w:val="en-US"/>
        </w:rPr>
        <w:t>geonames</w:t>
      </w:r>
      <w:proofErr w:type="spellEnd"/>
      <w:r w:rsidRPr="00413614">
        <w:t>-</w:t>
      </w:r>
      <w:r w:rsidRPr="00413614">
        <w:rPr>
          <w:lang w:val="en-US"/>
        </w:rPr>
        <w:t>places</w:t>
      </w:r>
      <w:r w:rsidRPr="00413614">
        <w:t>-</w:t>
      </w:r>
      <w:r w:rsidRPr="00413614">
        <w:rPr>
          <w:lang w:val="en-US"/>
        </w:rPr>
        <w:t>earth</w:t>
      </w:r>
      <w:r w:rsidRPr="00413614">
        <w:t>/738154</w:t>
      </w:r>
      <w:r w:rsidRPr="00413614">
        <w:br/>
      </w:r>
      <w:r>
        <w:t>(Φωτογραφίες από το Ιστορικό Αρχείο Προσφυγικού Ελληνισμού Δήμου Καλαμαριάς, το Υπουργείο Πολιτισμού και το Ίδρυμα Αικατερίνης Λασκαρίδη)</w:t>
      </w:r>
    </w:p>
    <w:p w14:paraId="53F44EC9" w14:textId="77777777" w:rsidR="007A2B93" w:rsidRDefault="007A2B93" w:rsidP="007A2B93">
      <w:pPr>
        <w:spacing w:after="240"/>
        <w:ind w:left="709" w:hanging="720"/>
      </w:pPr>
      <w:r>
        <w:t xml:space="preserve">Αθανασιάδης, Παντελής Σ. «Ανέκδοτα στοιχεία για τους διωγμούς των Ελλήνων της Ανατολικής Θράκης». </w:t>
      </w:r>
      <w:proofErr w:type="spellStart"/>
      <w:r w:rsidRPr="00042CC4">
        <w:rPr>
          <w:i/>
        </w:rPr>
        <w:t>Νεώτερη</w:t>
      </w:r>
      <w:proofErr w:type="spellEnd"/>
      <w:r w:rsidRPr="00042CC4">
        <w:rPr>
          <w:i/>
        </w:rPr>
        <w:t xml:space="preserve"> ελληνική ιστορία: σκόρπια θέματα ελληνικής ιστορίας</w:t>
      </w:r>
      <w:r>
        <w:t xml:space="preserve">. </w:t>
      </w:r>
      <w:r w:rsidRPr="00042CC4">
        <w:t>https://sitalkisking.blogspot.com/2021/11/1914-1919.html#more</w:t>
      </w:r>
      <w:r>
        <w:br/>
        <w:t xml:space="preserve">(Βλ. Εισαγωγή, Στην επαρχία της </w:t>
      </w:r>
      <w:proofErr w:type="spellStart"/>
      <w:r>
        <w:t>Αδριανούπολης</w:t>
      </w:r>
      <w:proofErr w:type="spellEnd"/>
      <w:r>
        <w:t>, Στην επαρχία της Βιζύης)</w:t>
      </w:r>
    </w:p>
    <w:p w14:paraId="08193CD8" w14:textId="77777777" w:rsidR="007A2B93" w:rsidRDefault="007A2B93" w:rsidP="009E42AF">
      <w:pPr>
        <w:spacing w:after="240" w:line="360" w:lineRule="exact"/>
        <w:ind w:left="851" w:hanging="851"/>
        <w:jc w:val="both"/>
      </w:pPr>
    </w:p>
    <w:p w14:paraId="43D12483" w14:textId="135A7D96" w:rsidR="008058E2" w:rsidRDefault="00614449" w:rsidP="00381169">
      <w:pPr>
        <w:spacing w:after="60" w:line="360" w:lineRule="exact"/>
        <w:ind w:left="851" w:hanging="851"/>
        <w:jc w:val="both"/>
        <w:rPr>
          <w:smallCaps/>
          <w:sz w:val="24"/>
        </w:rPr>
      </w:pPr>
      <w:r>
        <w:rPr>
          <w:smallCaps/>
          <w:sz w:val="24"/>
        </w:rPr>
        <w:sym w:font="Wingdings 3" w:char="F084"/>
      </w:r>
      <w:r w:rsidR="00930FDA" w:rsidRPr="00930FDA">
        <w:rPr>
          <w:smallCaps/>
          <w:sz w:val="24"/>
        </w:rPr>
        <w:t xml:space="preserve"> </w:t>
      </w:r>
      <w:proofErr w:type="spellStart"/>
      <w:r w:rsidR="008058E2">
        <w:rPr>
          <w:smallCaps/>
          <w:sz w:val="24"/>
        </w:rPr>
        <w:t>Ελληνισμοσ</w:t>
      </w:r>
      <w:proofErr w:type="spellEnd"/>
      <w:r w:rsidR="008058E2">
        <w:rPr>
          <w:smallCaps/>
          <w:sz w:val="24"/>
        </w:rPr>
        <w:t xml:space="preserve"> </w:t>
      </w:r>
      <w:proofErr w:type="spellStart"/>
      <w:r w:rsidR="008058E2">
        <w:rPr>
          <w:smallCaps/>
          <w:sz w:val="24"/>
        </w:rPr>
        <w:t>Ανατολικησ</w:t>
      </w:r>
      <w:proofErr w:type="spellEnd"/>
      <w:r w:rsidR="008058E2">
        <w:rPr>
          <w:smallCaps/>
          <w:sz w:val="24"/>
        </w:rPr>
        <w:t xml:space="preserve"> </w:t>
      </w:r>
      <w:proofErr w:type="spellStart"/>
      <w:r w:rsidR="008058E2">
        <w:rPr>
          <w:smallCaps/>
          <w:sz w:val="24"/>
        </w:rPr>
        <w:t>Θρακησ</w:t>
      </w:r>
      <w:proofErr w:type="spellEnd"/>
    </w:p>
    <w:p w14:paraId="449CA47E" w14:textId="28574713" w:rsidR="008058E2" w:rsidRPr="008058E2" w:rsidRDefault="0073666F" w:rsidP="00A610D1">
      <w:pPr>
        <w:spacing w:after="120" w:line="360" w:lineRule="exact"/>
        <w:ind w:left="851" w:hanging="851"/>
        <w:jc w:val="both"/>
        <w:rPr>
          <w:sz w:val="24"/>
        </w:rPr>
      </w:pPr>
      <w:r w:rsidRPr="0078316F">
        <w:rPr>
          <w:i/>
        </w:rPr>
        <w:t>Κωνσταντινούπολη και Μαρμαράς</w:t>
      </w:r>
      <w:r>
        <w:t>. Δ</w:t>
      </w:r>
      <w:r w:rsidRPr="0078316F">
        <w:t xml:space="preserve">ιεύθυνση σύνταξης </w:t>
      </w:r>
      <w:proofErr w:type="spellStart"/>
      <w:r w:rsidRPr="0078316F">
        <w:t>Έρση</w:t>
      </w:r>
      <w:proofErr w:type="spellEnd"/>
      <w:r w:rsidRPr="0078316F">
        <w:t xml:space="preserve"> Βατού</w:t>
      </w:r>
      <w:r>
        <w:t xml:space="preserve"> </w:t>
      </w:r>
      <w:r w:rsidRPr="0078316F">
        <w:t>(Ταξιδιωτικοί οδηγοί</w:t>
      </w:r>
      <w:r>
        <w:t>,</w:t>
      </w:r>
      <w:r w:rsidRPr="0078316F">
        <w:t xml:space="preserve"> 3). </w:t>
      </w:r>
      <w:proofErr w:type="spellStart"/>
      <w:r w:rsidRPr="0078316F">
        <w:t>Infoγνώμων</w:t>
      </w:r>
      <w:proofErr w:type="spellEnd"/>
      <w:r w:rsidRPr="0078316F">
        <w:t>, 2002</w:t>
      </w:r>
      <w:r>
        <w:t xml:space="preserve">, </w:t>
      </w:r>
      <w:r w:rsidR="008F6701">
        <w:t>σ. 103</w:t>
      </w:r>
      <w:r w:rsidR="008058E2">
        <w:t xml:space="preserve"> (Σ</w:t>
      </w:r>
      <w:r w:rsidR="008058E2" w:rsidRPr="008058E2">
        <w:rPr>
          <w:sz w:val="24"/>
        </w:rPr>
        <w:t xml:space="preserve">τοιχεία για την παιδεία στην </w:t>
      </w:r>
      <w:r w:rsidR="008058E2">
        <w:rPr>
          <w:sz w:val="24"/>
        </w:rPr>
        <w:t>Α</w:t>
      </w:r>
      <w:r w:rsidR="008058E2" w:rsidRPr="008058E2">
        <w:rPr>
          <w:sz w:val="24"/>
        </w:rPr>
        <w:t xml:space="preserve">νατολική </w:t>
      </w:r>
      <w:r w:rsidR="008058E2">
        <w:rPr>
          <w:sz w:val="24"/>
        </w:rPr>
        <w:t>Θ</w:t>
      </w:r>
      <w:r w:rsidR="008058E2" w:rsidRPr="008058E2">
        <w:rPr>
          <w:sz w:val="24"/>
        </w:rPr>
        <w:t>ράκη</w:t>
      </w:r>
      <w:r w:rsidR="008058E2">
        <w:rPr>
          <w:sz w:val="24"/>
        </w:rPr>
        <w:t>).</w:t>
      </w:r>
    </w:p>
    <w:p w14:paraId="43E87C5E" w14:textId="2E8D6CB4" w:rsidR="00AF5706" w:rsidRDefault="00A610D1" w:rsidP="009E42AF">
      <w:pPr>
        <w:spacing w:after="240" w:line="360" w:lineRule="exact"/>
        <w:ind w:left="851" w:hanging="851"/>
        <w:jc w:val="both"/>
      </w:pPr>
      <w:proofErr w:type="spellStart"/>
      <w:r>
        <w:t>Κόρμαλης</w:t>
      </w:r>
      <w:proofErr w:type="spellEnd"/>
      <w:r>
        <w:t xml:space="preserve">, Αθανάσιος Α. </w:t>
      </w:r>
      <w:r w:rsidRPr="00A610D1">
        <w:rPr>
          <w:i/>
        </w:rPr>
        <w:t>Ανατολική Θράκη</w:t>
      </w:r>
      <w:r>
        <w:t xml:space="preserve">. Εκδόσεις Πελασγός, 1992, </w:t>
      </w:r>
      <w:proofErr w:type="spellStart"/>
      <w:r>
        <w:t>σσ</w:t>
      </w:r>
      <w:proofErr w:type="spellEnd"/>
      <w:r>
        <w:t>. 41-47, 56-60, 92-95, 109-115.</w:t>
      </w:r>
    </w:p>
    <w:p w14:paraId="643BCE13" w14:textId="77777777" w:rsidR="00520738" w:rsidRDefault="00520738" w:rsidP="00381169">
      <w:pPr>
        <w:spacing w:after="60" w:line="360" w:lineRule="exact"/>
        <w:ind w:left="851" w:hanging="851"/>
        <w:jc w:val="both"/>
        <w:rPr>
          <w:smallCaps/>
          <w:sz w:val="24"/>
        </w:rPr>
      </w:pPr>
    </w:p>
    <w:p w14:paraId="38FD97EA" w14:textId="4309A640" w:rsidR="008F6701" w:rsidRPr="008F6701" w:rsidRDefault="00614449" w:rsidP="00381169">
      <w:pPr>
        <w:spacing w:after="60" w:line="360" w:lineRule="exact"/>
        <w:ind w:left="851" w:hanging="851"/>
        <w:jc w:val="both"/>
        <w:rPr>
          <w:smallCaps/>
          <w:sz w:val="24"/>
        </w:rPr>
      </w:pPr>
      <w:r>
        <w:rPr>
          <w:smallCaps/>
          <w:sz w:val="24"/>
        </w:rPr>
        <w:sym w:font="Wingdings 3" w:char="F084"/>
      </w:r>
      <w:r w:rsidR="00930FDA" w:rsidRPr="0065694A">
        <w:rPr>
          <w:smallCaps/>
          <w:sz w:val="24"/>
        </w:rPr>
        <w:t xml:space="preserve"> </w:t>
      </w:r>
      <w:proofErr w:type="spellStart"/>
      <w:r w:rsidR="008F6701" w:rsidRPr="008F6701">
        <w:rPr>
          <w:smallCaps/>
          <w:sz w:val="24"/>
        </w:rPr>
        <w:t>Καλλιπολη</w:t>
      </w:r>
      <w:proofErr w:type="spellEnd"/>
    </w:p>
    <w:p w14:paraId="4522A331" w14:textId="5E66A29A" w:rsidR="008F6701" w:rsidRDefault="008F6701" w:rsidP="009E42AF">
      <w:pPr>
        <w:spacing w:after="240" w:line="360" w:lineRule="exact"/>
        <w:ind w:left="851" w:hanging="851"/>
        <w:jc w:val="both"/>
      </w:pPr>
      <w:r w:rsidRPr="009E42AF">
        <w:t>Κωνσταντινούπολη</w:t>
      </w:r>
      <w:r w:rsidRPr="0078316F">
        <w:rPr>
          <w:i/>
        </w:rPr>
        <w:t xml:space="preserve"> και Μαρμαράς</w:t>
      </w:r>
      <w:r>
        <w:t>. Δ</w:t>
      </w:r>
      <w:r w:rsidRPr="0078316F">
        <w:t xml:space="preserve">ιεύθυνση σύνταξης </w:t>
      </w:r>
      <w:proofErr w:type="spellStart"/>
      <w:r w:rsidRPr="0078316F">
        <w:t>Έρση</w:t>
      </w:r>
      <w:proofErr w:type="spellEnd"/>
      <w:r w:rsidRPr="0078316F">
        <w:t xml:space="preserve"> Βατού</w:t>
      </w:r>
      <w:r>
        <w:t xml:space="preserve"> </w:t>
      </w:r>
      <w:r w:rsidRPr="0078316F">
        <w:t>(Ταξιδιωτικοί οδηγοί</w:t>
      </w:r>
      <w:r>
        <w:t>,</w:t>
      </w:r>
      <w:r w:rsidRPr="0078316F">
        <w:t xml:space="preserve"> 3). </w:t>
      </w:r>
      <w:proofErr w:type="spellStart"/>
      <w:r w:rsidRPr="0078316F">
        <w:t>Infoγνώμων</w:t>
      </w:r>
      <w:proofErr w:type="spellEnd"/>
      <w:r w:rsidRPr="0078316F">
        <w:t>, 2002</w:t>
      </w:r>
      <w:r>
        <w:t xml:space="preserve">, </w:t>
      </w:r>
      <w:proofErr w:type="spellStart"/>
      <w:r>
        <w:t>σσ</w:t>
      </w:r>
      <w:proofErr w:type="spellEnd"/>
      <w:r>
        <w:t>. 462-470.</w:t>
      </w:r>
    </w:p>
    <w:p w14:paraId="08DDD4B4" w14:textId="3BE118C0" w:rsidR="00614449" w:rsidRPr="0065694A" w:rsidRDefault="00614449" w:rsidP="00614449">
      <w:pPr>
        <w:spacing w:after="60" w:line="360" w:lineRule="exact"/>
        <w:ind w:left="851" w:hanging="851"/>
        <w:jc w:val="both"/>
        <w:rPr>
          <w:smallCaps/>
          <w:sz w:val="24"/>
        </w:rPr>
      </w:pPr>
      <w:r>
        <w:rPr>
          <w:smallCaps/>
          <w:sz w:val="24"/>
        </w:rPr>
        <w:sym w:font="Wingdings 3" w:char="F084"/>
      </w:r>
      <w:r w:rsidR="00930FDA" w:rsidRPr="0065694A">
        <w:rPr>
          <w:smallCaps/>
          <w:sz w:val="24"/>
        </w:rPr>
        <w:t xml:space="preserve"> </w:t>
      </w:r>
      <w:proofErr w:type="spellStart"/>
      <w:r w:rsidRPr="00614449">
        <w:rPr>
          <w:smallCaps/>
          <w:sz w:val="24"/>
        </w:rPr>
        <w:t>Μαχη</w:t>
      </w:r>
      <w:proofErr w:type="spellEnd"/>
      <w:r w:rsidRPr="00614449">
        <w:rPr>
          <w:smallCaps/>
          <w:sz w:val="24"/>
        </w:rPr>
        <w:t xml:space="preserve"> της </w:t>
      </w:r>
      <w:proofErr w:type="spellStart"/>
      <w:r w:rsidRPr="00614449">
        <w:rPr>
          <w:smallCaps/>
          <w:sz w:val="24"/>
        </w:rPr>
        <w:t>Καλλιπολης</w:t>
      </w:r>
      <w:proofErr w:type="spellEnd"/>
      <w:r w:rsidR="00930FDA" w:rsidRPr="0065694A">
        <w:rPr>
          <w:smallCaps/>
          <w:sz w:val="24"/>
        </w:rPr>
        <w:t xml:space="preserve"> (1915)</w:t>
      </w:r>
    </w:p>
    <w:p w14:paraId="30A8571C" w14:textId="193395EC" w:rsidR="008F6701" w:rsidRPr="0065694A" w:rsidRDefault="00154045" w:rsidP="00EC4110">
      <w:pPr>
        <w:spacing w:after="120" w:line="360" w:lineRule="exact"/>
        <w:ind w:left="851" w:hanging="851"/>
        <w:jc w:val="both"/>
        <w:rPr>
          <w:lang w:val="en-US"/>
        </w:rPr>
      </w:pPr>
      <w:proofErr w:type="spellStart"/>
      <w:r w:rsidRPr="00154045">
        <w:t>Livesey</w:t>
      </w:r>
      <w:proofErr w:type="spellEnd"/>
      <w:r w:rsidR="00614449">
        <w:t>,</w:t>
      </w:r>
      <w:r w:rsidRPr="00154045">
        <w:t xml:space="preserve"> </w:t>
      </w:r>
      <w:proofErr w:type="spellStart"/>
      <w:r w:rsidRPr="00154045">
        <w:t>Anthony</w:t>
      </w:r>
      <w:proofErr w:type="spellEnd"/>
      <w:r w:rsidR="00614449">
        <w:t>.</w:t>
      </w:r>
      <w:r w:rsidRPr="00154045">
        <w:t xml:space="preserve"> </w:t>
      </w:r>
      <w:r w:rsidRPr="00614449">
        <w:rPr>
          <w:i/>
        </w:rPr>
        <w:t>Α΄ Παγκόσμιος Πόλεμος: οι μεγάλες μάχες</w:t>
      </w:r>
      <w:r w:rsidR="00614449">
        <w:t xml:space="preserve">. </w:t>
      </w:r>
      <w:proofErr w:type="spellStart"/>
      <w:r w:rsidR="00614449">
        <w:t>Σαββάλας</w:t>
      </w:r>
      <w:proofErr w:type="spellEnd"/>
      <w:r w:rsidR="00614449" w:rsidRPr="0065694A">
        <w:rPr>
          <w:lang w:val="en-US"/>
        </w:rPr>
        <w:t xml:space="preserve">, 2005, </w:t>
      </w:r>
      <w:proofErr w:type="spellStart"/>
      <w:r w:rsidR="00614449">
        <w:t>σσ</w:t>
      </w:r>
      <w:proofErr w:type="spellEnd"/>
      <w:r w:rsidR="00614449" w:rsidRPr="0065694A">
        <w:rPr>
          <w:lang w:val="en-US"/>
        </w:rPr>
        <w:t>. 54-61.</w:t>
      </w:r>
      <w:r w:rsidRPr="0065694A">
        <w:rPr>
          <w:lang w:val="en-US"/>
        </w:rPr>
        <w:t xml:space="preserve"> </w:t>
      </w:r>
    </w:p>
    <w:p w14:paraId="37E53325" w14:textId="75F68FDF" w:rsidR="008F6701" w:rsidRPr="00614449" w:rsidRDefault="00614449" w:rsidP="00EC4110">
      <w:pPr>
        <w:spacing w:after="120" w:line="360" w:lineRule="exact"/>
        <w:ind w:left="851" w:hanging="851"/>
        <w:jc w:val="both"/>
        <w:rPr>
          <w:lang w:val="en-US"/>
        </w:rPr>
      </w:pPr>
      <w:r w:rsidRPr="00614449">
        <w:rPr>
          <w:lang w:val="en-US"/>
        </w:rPr>
        <w:t xml:space="preserve">Connolly, Sean. </w:t>
      </w:r>
      <w:r w:rsidRPr="00614449">
        <w:rPr>
          <w:i/>
          <w:lang w:val="en-US"/>
        </w:rPr>
        <w:t>World War I</w:t>
      </w:r>
      <w:r>
        <w:rPr>
          <w:lang w:val="en-US"/>
        </w:rPr>
        <w:t xml:space="preserve">. </w:t>
      </w:r>
      <w:r w:rsidRPr="00614449">
        <w:rPr>
          <w:lang w:val="en-US"/>
        </w:rPr>
        <w:t>Heinemann Library, 2003</w:t>
      </w:r>
      <w:r>
        <w:rPr>
          <w:lang w:val="en-US"/>
        </w:rPr>
        <w:t xml:space="preserve">, </w:t>
      </w:r>
      <w:proofErr w:type="spellStart"/>
      <w:r>
        <w:t>σσ</w:t>
      </w:r>
      <w:proofErr w:type="spellEnd"/>
      <w:r w:rsidRPr="00614449">
        <w:rPr>
          <w:lang w:val="en-US"/>
        </w:rPr>
        <w:t xml:space="preserve">. 22-23. </w:t>
      </w:r>
    </w:p>
    <w:p w14:paraId="50666E97" w14:textId="1AC87EF7" w:rsidR="008F6701" w:rsidRPr="00766BE4" w:rsidRDefault="00614449" w:rsidP="00EC4110">
      <w:pPr>
        <w:spacing w:after="120" w:line="360" w:lineRule="exact"/>
        <w:ind w:left="851" w:hanging="851"/>
        <w:jc w:val="both"/>
      </w:pPr>
      <w:proofErr w:type="spellStart"/>
      <w:r w:rsidRPr="00614449">
        <w:rPr>
          <w:lang w:val="en-US"/>
        </w:rPr>
        <w:t>Boutland</w:t>
      </w:r>
      <w:proofErr w:type="spellEnd"/>
      <w:r>
        <w:rPr>
          <w:lang w:val="en-US"/>
        </w:rPr>
        <w:t>,</w:t>
      </w:r>
      <w:r w:rsidRPr="00614449">
        <w:rPr>
          <w:lang w:val="en-US"/>
        </w:rPr>
        <w:t xml:space="preserve"> Craig</w:t>
      </w:r>
      <w:r>
        <w:rPr>
          <w:lang w:val="en-US"/>
        </w:rPr>
        <w:t>.</w:t>
      </w:r>
      <w:r w:rsidRPr="00614449">
        <w:rPr>
          <w:lang w:val="en-US"/>
        </w:rPr>
        <w:t xml:space="preserve"> </w:t>
      </w:r>
      <w:r w:rsidRPr="00614449">
        <w:rPr>
          <w:i/>
          <w:lang w:val="en-US"/>
        </w:rPr>
        <w:t>World War I: timelines, facts, and battles</w:t>
      </w:r>
      <w:r>
        <w:rPr>
          <w:lang w:val="en-US"/>
        </w:rPr>
        <w:t xml:space="preserve">. </w:t>
      </w:r>
      <w:proofErr w:type="spellStart"/>
      <w:r>
        <w:t>Rosen</w:t>
      </w:r>
      <w:proofErr w:type="spellEnd"/>
      <w:r>
        <w:t>, 2023</w:t>
      </w:r>
      <w:r w:rsidRPr="00766BE4">
        <w:t xml:space="preserve">, </w:t>
      </w:r>
      <w:proofErr w:type="spellStart"/>
      <w:r>
        <w:t>σσ</w:t>
      </w:r>
      <w:proofErr w:type="spellEnd"/>
      <w:r>
        <w:t xml:space="preserve">. </w:t>
      </w:r>
      <w:r w:rsidRPr="00766BE4">
        <w:t>24-27.</w:t>
      </w:r>
    </w:p>
    <w:p w14:paraId="0C33B510" w14:textId="3BB1F5FD" w:rsidR="008F6701" w:rsidRPr="0065694A" w:rsidRDefault="00766BE4" w:rsidP="00EC4110">
      <w:pPr>
        <w:spacing w:after="120" w:line="360" w:lineRule="exact"/>
        <w:ind w:left="851" w:hanging="851"/>
        <w:jc w:val="both"/>
      </w:pPr>
      <w:proofErr w:type="spellStart"/>
      <w:r w:rsidRPr="00766BE4">
        <w:rPr>
          <w:lang w:val="en-US"/>
        </w:rPr>
        <w:t>Haythornthwaite</w:t>
      </w:r>
      <w:proofErr w:type="spellEnd"/>
      <w:r w:rsidRPr="00930FDA">
        <w:t>,</w:t>
      </w:r>
      <w:r w:rsidRPr="00766BE4">
        <w:t xml:space="preserve"> </w:t>
      </w:r>
      <w:r w:rsidRPr="00766BE4">
        <w:rPr>
          <w:lang w:val="en-US"/>
        </w:rPr>
        <w:t>Philip</w:t>
      </w:r>
      <w:r w:rsidRPr="00766BE4">
        <w:t xml:space="preserve"> </w:t>
      </w:r>
      <w:r w:rsidRPr="00766BE4">
        <w:rPr>
          <w:lang w:val="en-US"/>
        </w:rPr>
        <w:t>J</w:t>
      </w:r>
      <w:r w:rsidRPr="00766BE4">
        <w:t xml:space="preserve">. </w:t>
      </w:r>
      <w:r w:rsidRPr="00930FDA">
        <w:rPr>
          <w:i/>
        </w:rPr>
        <w:t xml:space="preserve">Η μάχη της Καλλίπολης, 1915: κατά </w:t>
      </w:r>
      <w:proofErr w:type="spellStart"/>
      <w:r w:rsidRPr="00930FDA">
        <w:rPr>
          <w:i/>
        </w:rPr>
        <w:t>μέτωπον</w:t>
      </w:r>
      <w:proofErr w:type="spellEnd"/>
      <w:r w:rsidRPr="00930FDA">
        <w:rPr>
          <w:i/>
        </w:rPr>
        <w:t xml:space="preserve"> επίθεση στην Τουρκία</w:t>
      </w:r>
      <w:r w:rsidR="00930FDA" w:rsidRPr="00930FDA">
        <w:t xml:space="preserve">. Εκδόσεις </w:t>
      </w:r>
      <w:proofErr w:type="spellStart"/>
      <w:r w:rsidR="00930FDA" w:rsidRPr="00930FDA">
        <w:t>Γκοβόστη</w:t>
      </w:r>
      <w:proofErr w:type="spellEnd"/>
      <w:r w:rsidR="00930FDA" w:rsidRPr="00930FDA">
        <w:t>, 2012</w:t>
      </w:r>
      <w:r w:rsidR="00930FDA" w:rsidRPr="0065694A">
        <w:t>.</w:t>
      </w:r>
    </w:p>
    <w:p w14:paraId="3536AC2C" w14:textId="77777777" w:rsidR="0086731F" w:rsidRPr="0065694A" w:rsidRDefault="0086731F" w:rsidP="00EC4110">
      <w:pPr>
        <w:spacing w:after="120" w:line="360" w:lineRule="exact"/>
        <w:ind w:left="851" w:hanging="851"/>
        <w:jc w:val="both"/>
      </w:pPr>
    </w:p>
    <w:p w14:paraId="4D4C6A62" w14:textId="536360A9" w:rsidR="00930FDA" w:rsidRDefault="00930FDA" w:rsidP="00EC4110">
      <w:pPr>
        <w:spacing w:after="120" w:line="360" w:lineRule="exact"/>
        <w:ind w:left="851" w:hanging="851"/>
        <w:jc w:val="both"/>
      </w:pPr>
    </w:p>
    <w:p w14:paraId="26800272" w14:textId="17EA9B18" w:rsidR="00833598" w:rsidRDefault="00833598" w:rsidP="00EC4110">
      <w:pPr>
        <w:spacing w:after="120" w:line="360" w:lineRule="exact"/>
        <w:ind w:left="851" w:hanging="851"/>
        <w:jc w:val="both"/>
      </w:pPr>
    </w:p>
    <w:p w14:paraId="1E4CACBB" w14:textId="77777777" w:rsidR="00833598" w:rsidRPr="0065694A" w:rsidRDefault="00833598" w:rsidP="00EC4110">
      <w:pPr>
        <w:spacing w:after="120" w:line="360" w:lineRule="exact"/>
        <w:ind w:left="851" w:hanging="851"/>
        <w:jc w:val="both"/>
      </w:pPr>
    </w:p>
    <w:p w14:paraId="489C3A9A" w14:textId="5F11002B" w:rsidR="00AF5706" w:rsidRPr="0078316F" w:rsidRDefault="00614449" w:rsidP="00381169">
      <w:pPr>
        <w:spacing w:after="60" w:line="360" w:lineRule="exact"/>
        <w:ind w:left="851" w:hanging="851"/>
        <w:jc w:val="both"/>
        <w:rPr>
          <w:smallCaps/>
          <w:sz w:val="24"/>
        </w:rPr>
      </w:pPr>
      <w:r>
        <w:rPr>
          <w:smallCaps/>
          <w:sz w:val="24"/>
        </w:rPr>
        <w:lastRenderedPageBreak/>
        <w:sym w:font="Wingdings 3" w:char="F084"/>
      </w:r>
      <w:r w:rsidR="00440A0D" w:rsidRPr="0065694A">
        <w:rPr>
          <w:smallCaps/>
          <w:sz w:val="24"/>
        </w:rPr>
        <w:t xml:space="preserve"> </w:t>
      </w:r>
      <w:proofErr w:type="spellStart"/>
      <w:r w:rsidR="00AF5706" w:rsidRPr="0078316F">
        <w:rPr>
          <w:smallCaps/>
          <w:sz w:val="24"/>
        </w:rPr>
        <w:t>Τσανάκ</w:t>
      </w:r>
      <w:proofErr w:type="spellEnd"/>
      <w:r w:rsidR="00AF5706" w:rsidRPr="0078316F">
        <w:rPr>
          <w:smallCaps/>
          <w:sz w:val="24"/>
        </w:rPr>
        <w:t xml:space="preserve">-καλέ </w:t>
      </w:r>
      <w:r w:rsidR="006E7416" w:rsidRPr="0078316F">
        <w:rPr>
          <w:smallCaps/>
          <w:sz w:val="24"/>
        </w:rPr>
        <w:t xml:space="preserve">- </w:t>
      </w:r>
      <w:r w:rsidR="00AF5706" w:rsidRPr="0078316F">
        <w:rPr>
          <w:smallCaps/>
          <w:sz w:val="24"/>
        </w:rPr>
        <w:t>Κεραμική</w:t>
      </w:r>
    </w:p>
    <w:p w14:paraId="741427B9" w14:textId="4F5C8F6D" w:rsidR="00AF5706" w:rsidRDefault="00AF5706" w:rsidP="00C21BD0">
      <w:pPr>
        <w:spacing w:after="120" w:line="360" w:lineRule="exact"/>
        <w:ind w:left="851" w:hanging="851"/>
        <w:jc w:val="both"/>
      </w:pPr>
      <w:proofErr w:type="spellStart"/>
      <w:r w:rsidRPr="00AF5706">
        <w:t>Κορρέ</w:t>
      </w:r>
      <w:proofErr w:type="spellEnd"/>
      <w:r w:rsidRPr="00AF5706">
        <w:t>-Ζωγράφου</w:t>
      </w:r>
      <w:r>
        <w:t>,</w:t>
      </w:r>
      <w:r w:rsidRPr="00AF5706">
        <w:t xml:space="preserve"> Κατερίνα</w:t>
      </w:r>
      <w:r>
        <w:t xml:space="preserve">. </w:t>
      </w:r>
      <w:r w:rsidRPr="00761894">
        <w:rPr>
          <w:i/>
        </w:rPr>
        <w:t xml:space="preserve">Τα </w:t>
      </w:r>
      <w:proofErr w:type="spellStart"/>
      <w:r w:rsidRPr="00761894">
        <w:rPr>
          <w:i/>
        </w:rPr>
        <w:t>κεραμεικά</w:t>
      </w:r>
      <w:proofErr w:type="spellEnd"/>
      <w:r w:rsidRPr="00761894">
        <w:rPr>
          <w:i/>
        </w:rPr>
        <w:t xml:space="preserve"> του </w:t>
      </w:r>
      <w:proofErr w:type="spellStart"/>
      <w:r w:rsidRPr="00761894">
        <w:rPr>
          <w:i/>
        </w:rPr>
        <w:t>Τσανάκ</w:t>
      </w:r>
      <w:proofErr w:type="spellEnd"/>
      <w:r w:rsidRPr="00761894">
        <w:rPr>
          <w:i/>
        </w:rPr>
        <w:t xml:space="preserve"> Καλέ, 1670-1922</w:t>
      </w:r>
      <w:r>
        <w:t xml:space="preserve">. </w:t>
      </w:r>
      <w:r w:rsidRPr="00AF5706">
        <w:t>Ίδρυμα Μείζονος Ελληνισμού, 2000</w:t>
      </w:r>
      <w:r w:rsidR="0078316F">
        <w:t>.</w:t>
      </w:r>
    </w:p>
    <w:p w14:paraId="09A13094" w14:textId="318FC8E1" w:rsidR="00AF5706" w:rsidRPr="00AF5706" w:rsidRDefault="00AF5706" w:rsidP="009E42AF">
      <w:pPr>
        <w:spacing w:after="240" w:line="360" w:lineRule="exact"/>
        <w:ind w:left="851" w:hanging="851"/>
        <w:jc w:val="both"/>
      </w:pPr>
      <w:proofErr w:type="spellStart"/>
      <w:r w:rsidRPr="00AF5706">
        <w:t>Κορρέ</w:t>
      </w:r>
      <w:proofErr w:type="spellEnd"/>
      <w:r w:rsidRPr="00AF5706">
        <w:t>-Ζωγράφου</w:t>
      </w:r>
      <w:r>
        <w:t>,</w:t>
      </w:r>
      <w:r w:rsidRPr="00AF5706">
        <w:t xml:space="preserve"> Κατερίνα</w:t>
      </w:r>
      <w:r>
        <w:t xml:space="preserve">. </w:t>
      </w:r>
      <w:r w:rsidRPr="00761894">
        <w:rPr>
          <w:i/>
        </w:rPr>
        <w:t xml:space="preserve">Τα </w:t>
      </w:r>
      <w:proofErr w:type="spellStart"/>
      <w:r w:rsidRPr="00761894">
        <w:rPr>
          <w:i/>
        </w:rPr>
        <w:t>κεραμεικά</w:t>
      </w:r>
      <w:proofErr w:type="spellEnd"/>
      <w:r w:rsidRPr="00761894">
        <w:rPr>
          <w:i/>
        </w:rPr>
        <w:t xml:space="preserve"> του ελληνικού χώρου</w:t>
      </w:r>
      <w:r>
        <w:t>. Μέλισσα, 1995. Κεφ</w:t>
      </w:r>
      <w:r w:rsidR="006E7416">
        <w:t>ά</w:t>
      </w:r>
      <w:r>
        <w:t xml:space="preserve">λαιο 10: </w:t>
      </w:r>
      <w:proofErr w:type="spellStart"/>
      <w:r>
        <w:t>Τσανάκ</w:t>
      </w:r>
      <w:proofErr w:type="spellEnd"/>
      <w:r>
        <w:t>-Καλέ (σ. 155</w:t>
      </w:r>
      <w:r w:rsidR="006E7416">
        <w:t>-172).</w:t>
      </w:r>
    </w:p>
    <w:p w14:paraId="7455F773" w14:textId="52609A6C" w:rsidR="005B24AC" w:rsidRPr="0078316F" w:rsidRDefault="00614449" w:rsidP="00381169">
      <w:pPr>
        <w:spacing w:after="60" w:line="360" w:lineRule="exact"/>
        <w:ind w:left="851" w:hanging="851"/>
        <w:jc w:val="both"/>
        <w:rPr>
          <w:smallCaps/>
          <w:sz w:val="24"/>
        </w:rPr>
      </w:pPr>
      <w:r>
        <w:rPr>
          <w:smallCaps/>
          <w:sz w:val="24"/>
        </w:rPr>
        <w:sym w:font="Wingdings 3" w:char="F084"/>
      </w:r>
      <w:r w:rsidR="00440A0D" w:rsidRPr="0065694A">
        <w:rPr>
          <w:smallCaps/>
          <w:sz w:val="24"/>
        </w:rPr>
        <w:t xml:space="preserve"> </w:t>
      </w:r>
      <w:proofErr w:type="spellStart"/>
      <w:r w:rsidR="00A1718C" w:rsidRPr="0078316F">
        <w:rPr>
          <w:smallCaps/>
          <w:sz w:val="24"/>
        </w:rPr>
        <w:t>Τροια</w:t>
      </w:r>
      <w:proofErr w:type="spellEnd"/>
    </w:p>
    <w:p w14:paraId="5A498C74" w14:textId="24585313" w:rsidR="00A1718C" w:rsidRPr="00B97CE2" w:rsidRDefault="008958CD" w:rsidP="00381169">
      <w:pPr>
        <w:spacing w:after="60" w:line="360" w:lineRule="exact"/>
        <w:ind w:left="851" w:hanging="851"/>
        <w:jc w:val="both"/>
      </w:pPr>
      <w:r w:rsidRPr="00761894">
        <w:rPr>
          <w:i/>
        </w:rPr>
        <w:t>Παράλια Μικράς Ασίας: τέχνη</w:t>
      </w:r>
      <w:r w:rsidR="00761894">
        <w:rPr>
          <w:i/>
        </w:rPr>
        <w:t>,</w:t>
      </w:r>
      <w:r w:rsidRPr="00761894">
        <w:rPr>
          <w:i/>
        </w:rPr>
        <w:t xml:space="preserve"> μουσεία</w:t>
      </w:r>
      <w:r w:rsidR="00761894">
        <w:rPr>
          <w:i/>
        </w:rPr>
        <w:t>,</w:t>
      </w:r>
      <w:r w:rsidRPr="00761894">
        <w:rPr>
          <w:i/>
        </w:rPr>
        <w:t xml:space="preserve"> ιστορία</w:t>
      </w:r>
      <w:r>
        <w:t>.</w:t>
      </w:r>
      <w:r w:rsidR="00CE7316" w:rsidRPr="00CE7316">
        <w:t xml:space="preserve"> Explorer </w:t>
      </w:r>
      <w:r w:rsidR="00CE7316">
        <w:t>και</w:t>
      </w:r>
      <w:r w:rsidR="00CE7316" w:rsidRPr="00CE7316">
        <w:t xml:space="preserve"> Ίδρυμα Μείζονος Ελληνισμού, 2005</w:t>
      </w:r>
      <w:r w:rsidR="00B97CE2" w:rsidRPr="00B97CE2">
        <w:t>.</w:t>
      </w:r>
    </w:p>
    <w:p w14:paraId="229A1BDE" w14:textId="37310B56" w:rsidR="008958CD" w:rsidRDefault="002309A5" w:rsidP="00381169">
      <w:pPr>
        <w:spacing w:after="60" w:line="360" w:lineRule="exact"/>
        <w:ind w:left="1571" w:hanging="851"/>
        <w:jc w:val="both"/>
      </w:pPr>
      <w:r>
        <w:t>Τροία, σ</w:t>
      </w:r>
      <w:r w:rsidR="008958CD">
        <w:t>. 68-75</w:t>
      </w:r>
    </w:p>
    <w:p w14:paraId="6F8CA17B" w14:textId="359D154B" w:rsidR="002309A5" w:rsidRDefault="002309A5" w:rsidP="00381169">
      <w:pPr>
        <w:spacing w:after="60" w:line="360" w:lineRule="exact"/>
        <w:ind w:left="1571" w:hanging="851"/>
        <w:jc w:val="both"/>
      </w:pPr>
      <w:r>
        <w:t xml:space="preserve">Μουσείο </w:t>
      </w:r>
      <w:r w:rsidR="00CE7316" w:rsidRPr="00761894">
        <w:rPr>
          <w:rFonts w:cstheme="minorHAnsi"/>
        </w:rPr>
        <w:t>Ç</w:t>
      </w:r>
      <w:proofErr w:type="spellStart"/>
      <w:r>
        <w:rPr>
          <w:lang w:val="en-US"/>
        </w:rPr>
        <w:t>anakkale</w:t>
      </w:r>
      <w:proofErr w:type="spellEnd"/>
      <w:r w:rsidRPr="00761894">
        <w:t xml:space="preserve"> </w:t>
      </w:r>
      <w:r>
        <w:t>σ. 76</w:t>
      </w:r>
    </w:p>
    <w:p w14:paraId="6C5AEA8A" w14:textId="731456AA" w:rsidR="002309A5" w:rsidRPr="00761894" w:rsidRDefault="00CE7316" w:rsidP="00381169">
      <w:pPr>
        <w:spacing w:after="60" w:line="360" w:lineRule="exact"/>
        <w:ind w:left="1571" w:hanging="851"/>
        <w:jc w:val="both"/>
      </w:pPr>
      <w:r>
        <w:t>Άσσος, σ.</w:t>
      </w:r>
      <w:r w:rsidRPr="00761894">
        <w:t xml:space="preserve"> 77-81</w:t>
      </w:r>
    </w:p>
    <w:p w14:paraId="01FF31CD" w14:textId="7F9BE6D6" w:rsidR="00CE7316" w:rsidRDefault="00CE7316" w:rsidP="009E42AF">
      <w:pPr>
        <w:spacing w:after="240" w:line="360" w:lineRule="exact"/>
        <w:ind w:left="1571" w:hanging="851"/>
        <w:jc w:val="both"/>
      </w:pPr>
      <w:r>
        <w:t>Ο ναός τη</w:t>
      </w:r>
      <w:r w:rsidR="00761894">
        <w:t>ς</w:t>
      </w:r>
      <w:r>
        <w:t xml:space="preserve"> Αθηνάς στην Άσσο, σ. 82-83</w:t>
      </w:r>
    </w:p>
    <w:p w14:paraId="1AF39A2D" w14:textId="601577B2" w:rsidR="00761894" w:rsidRPr="00761894" w:rsidRDefault="00761894" w:rsidP="00C21BD0">
      <w:pPr>
        <w:spacing w:after="120" w:line="360" w:lineRule="exact"/>
        <w:ind w:left="851" w:hanging="851"/>
        <w:jc w:val="both"/>
      </w:pPr>
      <w:r w:rsidRPr="00761894">
        <w:rPr>
          <w:lang w:val="en-US"/>
        </w:rPr>
        <w:t xml:space="preserve">Ventura, Piero, </w:t>
      </w:r>
      <w:r>
        <w:t>και</w:t>
      </w:r>
      <w:r w:rsidRPr="00761894">
        <w:rPr>
          <w:lang w:val="en-US"/>
        </w:rPr>
        <w:t xml:space="preserve"> Gian Paolo </w:t>
      </w:r>
      <w:proofErr w:type="spellStart"/>
      <w:r w:rsidRPr="00761894">
        <w:rPr>
          <w:lang w:val="en-US"/>
        </w:rPr>
        <w:t>Ceserani</w:t>
      </w:r>
      <w:proofErr w:type="spellEnd"/>
      <w:r>
        <w:rPr>
          <w:lang w:val="en-US"/>
        </w:rPr>
        <w:t>.</w:t>
      </w:r>
      <w:r w:rsidRPr="00761894">
        <w:rPr>
          <w:lang w:val="en-US"/>
        </w:rPr>
        <w:t xml:space="preserve"> </w:t>
      </w:r>
      <w:r w:rsidRPr="00761894">
        <w:rPr>
          <w:i/>
        </w:rPr>
        <w:t>Τροία: αναζητώντας τους χαμένους πολιτισμούς</w:t>
      </w:r>
      <w:r w:rsidRPr="00761894">
        <w:t>. Αθήνα: Άμμος</w:t>
      </w:r>
      <w:r w:rsidRPr="00901CF2">
        <w:t xml:space="preserve">, </w:t>
      </w:r>
      <w:r w:rsidRPr="00761894">
        <w:t>1990</w:t>
      </w:r>
      <w:r w:rsidR="00154273">
        <w:t>.</w:t>
      </w:r>
    </w:p>
    <w:p w14:paraId="49A4E9B6" w14:textId="231874F1" w:rsidR="00761894" w:rsidRDefault="00901CF2" w:rsidP="00EC4110">
      <w:pPr>
        <w:spacing w:after="120" w:line="360" w:lineRule="exact"/>
        <w:ind w:left="851" w:hanging="851"/>
        <w:jc w:val="both"/>
      </w:pPr>
      <w:r w:rsidRPr="00901CF2">
        <w:t xml:space="preserve">Υπουργείο Πολιτισμού της Ρωσικής Ομοσπονδίας, </w:t>
      </w:r>
      <w:r>
        <w:t xml:space="preserve">και </w:t>
      </w:r>
      <w:r w:rsidRPr="00901CF2">
        <w:t xml:space="preserve">Κρατικό Μουσείο Εικαστικών Τεχνών </w:t>
      </w:r>
      <w:proofErr w:type="spellStart"/>
      <w:r w:rsidRPr="00901CF2">
        <w:t>Pushkin</w:t>
      </w:r>
      <w:proofErr w:type="spellEnd"/>
      <w:r w:rsidR="0053386D">
        <w:t>.</w:t>
      </w:r>
      <w:r w:rsidRPr="00901CF2">
        <w:t xml:space="preserve"> </w:t>
      </w:r>
      <w:r w:rsidRPr="0053386D">
        <w:rPr>
          <w:i/>
        </w:rPr>
        <w:t xml:space="preserve">Ο θησαυρός της Τροίας: οι ανασκαφές του </w:t>
      </w:r>
      <w:proofErr w:type="spellStart"/>
      <w:r w:rsidRPr="0053386D">
        <w:rPr>
          <w:i/>
        </w:rPr>
        <w:t>Heinrich</w:t>
      </w:r>
      <w:proofErr w:type="spellEnd"/>
      <w:r w:rsidRPr="0053386D">
        <w:rPr>
          <w:i/>
        </w:rPr>
        <w:t xml:space="preserve"> </w:t>
      </w:r>
      <w:proofErr w:type="spellStart"/>
      <w:r w:rsidRPr="0053386D">
        <w:rPr>
          <w:i/>
        </w:rPr>
        <w:t>Schliemann</w:t>
      </w:r>
      <w:proofErr w:type="spellEnd"/>
      <w:r w:rsidR="0053386D">
        <w:t xml:space="preserve">. </w:t>
      </w:r>
      <w:r w:rsidRPr="00901CF2">
        <w:t>Εκδόσεις Αδάμ, 1996</w:t>
      </w:r>
      <w:r w:rsidR="0078316F">
        <w:t>.</w:t>
      </w:r>
    </w:p>
    <w:p w14:paraId="7C4B195D" w14:textId="77777777" w:rsidR="00EC4110" w:rsidRDefault="00EC4110" w:rsidP="00EC4110">
      <w:pPr>
        <w:spacing w:after="120" w:line="360" w:lineRule="exact"/>
        <w:ind w:left="851" w:hanging="851"/>
        <w:jc w:val="both"/>
      </w:pPr>
    </w:p>
    <w:p w14:paraId="7E79E7EC" w14:textId="7F3293E4" w:rsidR="00AE5566" w:rsidRPr="00EC4110" w:rsidRDefault="00614449" w:rsidP="00381169">
      <w:pPr>
        <w:spacing w:after="60" w:line="360" w:lineRule="exact"/>
        <w:ind w:left="851" w:hanging="851"/>
        <w:jc w:val="both"/>
        <w:rPr>
          <w:smallCaps/>
          <w:sz w:val="24"/>
        </w:rPr>
      </w:pPr>
      <w:r>
        <w:rPr>
          <w:smallCaps/>
          <w:sz w:val="24"/>
        </w:rPr>
        <w:sym w:font="Wingdings 3" w:char="F084"/>
      </w:r>
      <w:r w:rsidR="00440A0D" w:rsidRPr="0065694A">
        <w:rPr>
          <w:smallCaps/>
          <w:sz w:val="24"/>
        </w:rPr>
        <w:t xml:space="preserve"> </w:t>
      </w:r>
      <w:proofErr w:type="spellStart"/>
      <w:r w:rsidR="00EC4110" w:rsidRPr="00EC4110">
        <w:rPr>
          <w:smallCaps/>
          <w:sz w:val="24"/>
        </w:rPr>
        <w:t>Τροια</w:t>
      </w:r>
      <w:proofErr w:type="spellEnd"/>
      <w:r w:rsidR="00EC4110" w:rsidRPr="00EC4110">
        <w:rPr>
          <w:smallCaps/>
          <w:sz w:val="24"/>
        </w:rPr>
        <w:t xml:space="preserve"> – </w:t>
      </w:r>
      <w:proofErr w:type="spellStart"/>
      <w:r w:rsidR="00EC4110" w:rsidRPr="00EC4110">
        <w:rPr>
          <w:smallCaps/>
          <w:sz w:val="24"/>
        </w:rPr>
        <w:t>Τρωικος</w:t>
      </w:r>
      <w:proofErr w:type="spellEnd"/>
      <w:r w:rsidR="00EC4110" w:rsidRPr="00EC4110">
        <w:rPr>
          <w:smallCaps/>
          <w:sz w:val="24"/>
        </w:rPr>
        <w:t xml:space="preserve"> </w:t>
      </w:r>
      <w:proofErr w:type="spellStart"/>
      <w:r w:rsidR="00EC4110" w:rsidRPr="00EC4110">
        <w:rPr>
          <w:smallCaps/>
          <w:sz w:val="24"/>
        </w:rPr>
        <w:t>Πολεμοσ</w:t>
      </w:r>
      <w:proofErr w:type="spellEnd"/>
    </w:p>
    <w:p w14:paraId="4F92B3C7" w14:textId="0B7A9A45" w:rsidR="00AE5566" w:rsidRDefault="00EC4110" w:rsidP="00590DB4">
      <w:pPr>
        <w:spacing w:after="60" w:line="360" w:lineRule="exact"/>
        <w:ind w:left="851" w:hanging="851"/>
        <w:jc w:val="both"/>
      </w:pPr>
      <w:r>
        <w:rPr>
          <w:lang w:val="en-US"/>
        </w:rPr>
        <w:t>Connolly</w:t>
      </w:r>
      <w:r w:rsidRPr="00EC4110">
        <w:t xml:space="preserve">, </w:t>
      </w:r>
      <w:r>
        <w:rPr>
          <w:lang w:val="en-US"/>
        </w:rPr>
        <w:t>Peter</w:t>
      </w:r>
      <w:r w:rsidRPr="00EC4110">
        <w:t xml:space="preserve">. </w:t>
      </w:r>
      <w:r w:rsidRPr="00EC4110">
        <w:rPr>
          <w:i/>
        </w:rPr>
        <w:t>Ο θρύλος του Οδυσσέα</w:t>
      </w:r>
      <w:r>
        <w:t>. Σ. Ι. Ζαχαρόπουλος, 1989.</w:t>
      </w:r>
    </w:p>
    <w:p w14:paraId="797D024F" w14:textId="14903B13" w:rsidR="00EC4110" w:rsidRDefault="00E77921" w:rsidP="00EC4110">
      <w:pPr>
        <w:spacing w:after="120" w:line="360" w:lineRule="exact"/>
        <w:ind w:left="1571" w:hanging="851"/>
        <w:jc w:val="both"/>
      </w:pPr>
      <w:r>
        <w:t xml:space="preserve">όλο το βιβλίο είναι ενδιαφέρον, αλλά </w:t>
      </w:r>
      <w:r w:rsidR="00EC4110">
        <w:t>ιδιαίτερα</w:t>
      </w:r>
      <w:r>
        <w:t xml:space="preserve"> οι</w:t>
      </w:r>
      <w:r w:rsidR="00EC4110">
        <w:t xml:space="preserve"> </w:t>
      </w:r>
      <w:proofErr w:type="spellStart"/>
      <w:r w:rsidR="00EC4110">
        <w:t>σσ</w:t>
      </w:r>
      <w:proofErr w:type="spellEnd"/>
      <w:r w:rsidR="00EC4110">
        <w:t>. 16-17, 28-33, 44-49, 72-75</w:t>
      </w:r>
      <w:r>
        <w:t>.</w:t>
      </w:r>
    </w:p>
    <w:p w14:paraId="2234B76B" w14:textId="6EE14E3D" w:rsidR="00EC4110" w:rsidRPr="0065694A" w:rsidRDefault="00FE07AD" w:rsidP="00FB21CF">
      <w:pPr>
        <w:spacing w:after="120" w:line="360" w:lineRule="exact"/>
        <w:ind w:left="851" w:hanging="851"/>
        <w:jc w:val="both"/>
        <w:rPr>
          <w:lang w:val="en-US"/>
        </w:rPr>
      </w:pPr>
      <w:r>
        <w:rPr>
          <w:lang w:val="en-US"/>
        </w:rPr>
        <w:t xml:space="preserve">Wood, Michael. </w:t>
      </w:r>
      <w:r w:rsidRPr="00D84D70">
        <w:rPr>
          <w:i/>
          <w:lang w:val="en-US"/>
        </w:rPr>
        <w:t>In search of the Trojan War</w:t>
      </w:r>
      <w:r>
        <w:rPr>
          <w:lang w:val="en-US"/>
        </w:rPr>
        <w:t>.</w:t>
      </w:r>
      <w:r w:rsidR="00FB21CF" w:rsidRPr="00FB21CF">
        <w:rPr>
          <w:lang w:val="en-US"/>
        </w:rPr>
        <w:t xml:space="preserve"> British Broadcasting Corporation, 1985</w:t>
      </w:r>
      <w:r w:rsidR="00FB21CF">
        <w:rPr>
          <w:lang w:val="en-US"/>
        </w:rPr>
        <w:t xml:space="preserve">, </w:t>
      </w:r>
      <w:proofErr w:type="spellStart"/>
      <w:r w:rsidR="00FB21CF">
        <w:t>σσ</w:t>
      </w:r>
      <w:proofErr w:type="spellEnd"/>
      <w:r w:rsidR="00FB21CF" w:rsidRPr="0065694A">
        <w:rPr>
          <w:lang w:val="en-US"/>
        </w:rPr>
        <w:t xml:space="preserve">. 42-62, </w:t>
      </w:r>
      <w:r w:rsidR="00D84D70" w:rsidRPr="0065694A">
        <w:rPr>
          <w:lang w:val="en-US"/>
        </w:rPr>
        <w:t>85-</w:t>
      </w:r>
      <w:r w:rsidR="00FB21CF" w:rsidRPr="0065694A">
        <w:rPr>
          <w:lang w:val="en-US"/>
        </w:rPr>
        <w:t>93</w:t>
      </w:r>
      <w:r w:rsidR="00D84D70" w:rsidRPr="0065694A">
        <w:rPr>
          <w:lang w:val="en-US"/>
        </w:rPr>
        <w:t>, 139-144, 204.</w:t>
      </w:r>
    </w:p>
    <w:p w14:paraId="54836801" w14:textId="41F92B50" w:rsidR="00D84D70" w:rsidRDefault="00D84D70" w:rsidP="00590DB4">
      <w:pPr>
        <w:spacing w:after="60" w:line="360" w:lineRule="exact"/>
        <w:ind w:left="851" w:hanging="851"/>
        <w:jc w:val="both"/>
      </w:pPr>
      <w:r>
        <w:rPr>
          <w:lang w:val="en-US"/>
        </w:rPr>
        <w:t>Fields</w:t>
      </w:r>
      <w:r w:rsidRPr="0065694A">
        <w:rPr>
          <w:lang w:val="en-US"/>
        </w:rPr>
        <w:t xml:space="preserve">, </w:t>
      </w:r>
      <w:r>
        <w:rPr>
          <w:lang w:val="en-US"/>
        </w:rPr>
        <w:t>Nick</w:t>
      </w:r>
      <w:r w:rsidRPr="0065694A">
        <w:rPr>
          <w:lang w:val="en-US"/>
        </w:rPr>
        <w:t xml:space="preserve">. </w:t>
      </w:r>
      <w:r w:rsidRPr="00590DB4">
        <w:rPr>
          <w:i/>
        </w:rPr>
        <w:t>Τροία, μύθος και ιστ</w:t>
      </w:r>
      <w:r w:rsidR="00590DB4" w:rsidRPr="00590DB4">
        <w:rPr>
          <w:i/>
        </w:rPr>
        <w:t>ο</w:t>
      </w:r>
      <w:r w:rsidRPr="00590DB4">
        <w:rPr>
          <w:i/>
        </w:rPr>
        <w:t>ρία</w:t>
      </w:r>
      <w:r>
        <w:t>. Τέσσερα Πι, 2011.</w:t>
      </w:r>
    </w:p>
    <w:p w14:paraId="79BF8C0F" w14:textId="114DE68C" w:rsidR="00590DB4" w:rsidRDefault="00590DB4" w:rsidP="00590DB4">
      <w:pPr>
        <w:spacing w:after="120" w:line="360" w:lineRule="exact"/>
        <w:ind w:left="1571" w:hanging="851"/>
        <w:jc w:val="both"/>
      </w:pPr>
      <w:r>
        <w:t xml:space="preserve">όλο το βιβλίο είναι ενδιαφέρον, αλλά ιδιαίτερα οι </w:t>
      </w:r>
      <w:proofErr w:type="spellStart"/>
      <w:r>
        <w:t>σσ</w:t>
      </w:r>
      <w:proofErr w:type="spellEnd"/>
      <w:r>
        <w:t>. 10-33, 39-51, 58-67.</w:t>
      </w:r>
    </w:p>
    <w:p w14:paraId="50FD4B10" w14:textId="77777777" w:rsidR="00520738" w:rsidRDefault="00520738" w:rsidP="007A2B93">
      <w:pPr>
        <w:spacing w:after="120" w:line="360" w:lineRule="exact"/>
        <w:ind w:left="851" w:hanging="851"/>
        <w:jc w:val="both"/>
        <w:rPr>
          <w:smallCaps/>
          <w:sz w:val="24"/>
        </w:rPr>
      </w:pPr>
    </w:p>
    <w:p w14:paraId="002A3B34" w14:textId="655D8D29" w:rsidR="007A2B93" w:rsidRDefault="007A2B93" w:rsidP="007A2B93">
      <w:pPr>
        <w:spacing w:after="120" w:line="360" w:lineRule="exact"/>
        <w:ind w:left="851" w:hanging="851"/>
        <w:jc w:val="both"/>
      </w:pPr>
      <w:r>
        <w:rPr>
          <w:smallCaps/>
          <w:sz w:val="24"/>
        </w:rPr>
        <w:sym w:font="Wingdings 3" w:char="F084"/>
      </w:r>
      <w:r w:rsidRPr="00440A0D">
        <w:rPr>
          <w:smallCaps/>
          <w:sz w:val="24"/>
        </w:rPr>
        <w:t xml:space="preserve"> </w:t>
      </w:r>
      <w:proofErr w:type="spellStart"/>
      <w:r w:rsidRPr="007F5706">
        <w:rPr>
          <w:smallCaps/>
        </w:rPr>
        <w:t>Ερρικος</w:t>
      </w:r>
      <w:proofErr w:type="spellEnd"/>
      <w:r w:rsidRPr="007F5706">
        <w:rPr>
          <w:smallCaps/>
        </w:rPr>
        <w:t xml:space="preserve"> </w:t>
      </w:r>
      <w:proofErr w:type="spellStart"/>
      <w:r w:rsidRPr="007F5706">
        <w:rPr>
          <w:smallCaps/>
        </w:rPr>
        <w:t>Σλημαν</w:t>
      </w:r>
      <w:proofErr w:type="spellEnd"/>
    </w:p>
    <w:p w14:paraId="6F2DF1DC" w14:textId="77777777" w:rsidR="007A2B93" w:rsidRPr="0065694A" w:rsidRDefault="007A2B93" w:rsidP="007A2B93">
      <w:pPr>
        <w:spacing w:after="120" w:line="360" w:lineRule="exact"/>
        <w:ind w:left="851" w:hanging="851"/>
        <w:jc w:val="both"/>
      </w:pPr>
      <w:r>
        <w:rPr>
          <w:lang w:val="en-US"/>
        </w:rPr>
        <w:t>Ludwig</w:t>
      </w:r>
      <w:r w:rsidRPr="00440A0D">
        <w:t xml:space="preserve">, </w:t>
      </w:r>
      <w:r>
        <w:rPr>
          <w:lang w:val="en-US"/>
        </w:rPr>
        <w:t>Emil</w:t>
      </w:r>
      <w:r w:rsidRPr="00440A0D">
        <w:t xml:space="preserve">. </w:t>
      </w:r>
      <w:r w:rsidRPr="001C01F6">
        <w:rPr>
          <w:i/>
        </w:rPr>
        <w:t xml:space="preserve">Ερρίκος </w:t>
      </w:r>
      <w:proofErr w:type="spellStart"/>
      <w:r w:rsidRPr="001C01F6">
        <w:rPr>
          <w:i/>
        </w:rPr>
        <w:t>Σλήμαν</w:t>
      </w:r>
      <w:proofErr w:type="spellEnd"/>
      <w:r>
        <w:t xml:space="preserve">. Κλασσική Βιβλιοθήκη, 1962, </w:t>
      </w:r>
      <w:proofErr w:type="spellStart"/>
      <w:r>
        <w:t>σσ</w:t>
      </w:r>
      <w:proofErr w:type="spellEnd"/>
      <w:r>
        <w:t>. 161-165, 168-172, 174-177.</w:t>
      </w:r>
    </w:p>
    <w:p w14:paraId="50A47910" w14:textId="77777777" w:rsidR="007A2B93" w:rsidRDefault="007A2B93" w:rsidP="007A2B93">
      <w:pPr>
        <w:spacing w:after="120" w:line="360" w:lineRule="exact"/>
        <w:ind w:left="851" w:hanging="851"/>
        <w:jc w:val="both"/>
      </w:pPr>
      <w:proofErr w:type="spellStart"/>
      <w:r w:rsidRPr="0065694A">
        <w:t>Κουλμάση</w:t>
      </w:r>
      <w:proofErr w:type="spellEnd"/>
      <w:r>
        <w:t>,</w:t>
      </w:r>
      <w:r w:rsidRPr="0065694A">
        <w:t xml:space="preserve"> Δανάη</w:t>
      </w:r>
      <w:r>
        <w:t>.</w:t>
      </w:r>
      <w:r w:rsidRPr="0065694A">
        <w:t xml:space="preserve"> </w:t>
      </w:r>
      <w:proofErr w:type="spellStart"/>
      <w:r w:rsidRPr="0065694A">
        <w:rPr>
          <w:i/>
        </w:rPr>
        <w:t>Σλήμαν</w:t>
      </w:r>
      <w:proofErr w:type="spellEnd"/>
      <w:r w:rsidRPr="0065694A">
        <w:rPr>
          <w:i/>
        </w:rPr>
        <w:t xml:space="preserve"> και Σοφία: μια ιστορία αγάπης</w:t>
      </w:r>
      <w:r w:rsidRPr="0065694A">
        <w:t>. Εκδόσεις Καστανιώτη, 2006</w:t>
      </w:r>
      <w:r w:rsidRPr="005F0C4D">
        <w:t xml:space="preserve">, </w:t>
      </w:r>
      <w:proofErr w:type="spellStart"/>
      <w:r>
        <w:t>σσ</w:t>
      </w:r>
      <w:proofErr w:type="spellEnd"/>
      <w:r w:rsidRPr="00B97CE2">
        <w:t>. 112-115</w:t>
      </w:r>
      <w:r>
        <w:t>, 125-127, 130-133.</w:t>
      </w:r>
    </w:p>
    <w:p w14:paraId="50C53181" w14:textId="77777777" w:rsidR="007A2B93" w:rsidRPr="003D1A27" w:rsidRDefault="007A2B93" w:rsidP="007A2B93">
      <w:pPr>
        <w:spacing w:after="120" w:line="360" w:lineRule="exact"/>
        <w:ind w:left="851" w:hanging="851"/>
        <w:jc w:val="both"/>
      </w:pPr>
      <w:r>
        <w:t xml:space="preserve">Μαγουλά-Γαϊτάνου, Πόπη. </w:t>
      </w:r>
      <w:r w:rsidRPr="00CC1D24">
        <w:rPr>
          <w:i/>
        </w:rPr>
        <w:t xml:space="preserve">Ερρίκος </w:t>
      </w:r>
      <w:proofErr w:type="spellStart"/>
      <w:r w:rsidRPr="00CC1D24">
        <w:rPr>
          <w:i/>
        </w:rPr>
        <w:t>Σλήμαν</w:t>
      </w:r>
      <w:proofErr w:type="spellEnd"/>
      <w:r w:rsidRPr="00CC1D24">
        <w:rPr>
          <w:i/>
        </w:rPr>
        <w:t>: ο μπακαλόγατος που ανακάλυψε την Τροία</w:t>
      </w:r>
      <w:r>
        <w:t xml:space="preserve">. Κέδρος, 2008, </w:t>
      </w:r>
      <w:proofErr w:type="spellStart"/>
      <w:r>
        <w:t>σσ</w:t>
      </w:r>
      <w:proofErr w:type="spellEnd"/>
      <w:r>
        <w:t>. 135-139, 146-163.</w:t>
      </w:r>
    </w:p>
    <w:p w14:paraId="0EFF7887" w14:textId="7E8B4092" w:rsidR="00590DB4" w:rsidRDefault="00590DB4" w:rsidP="00FB21CF">
      <w:pPr>
        <w:spacing w:after="120" w:line="360" w:lineRule="exact"/>
        <w:ind w:left="851" w:hanging="851"/>
        <w:jc w:val="both"/>
      </w:pPr>
    </w:p>
    <w:p w14:paraId="3F391B8C" w14:textId="77777777" w:rsidR="00833598" w:rsidRPr="00D84D70" w:rsidRDefault="00833598" w:rsidP="00FB21CF">
      <w:pPr>
        <w:spacing w:after="120" w:line="360" w:lineRule="exact"/>
        <w:ind w:left="851" w:hanging="851"/>
        <w:jc w:val="both"/>
      </w:pPr>
    </w:p>
    <w:p w14:paraId="5E9EEED4" w14:textId="553C23B4" w:rsidR="0078316F" w:rsidRPr="00D84D70" w:rsidRDefault="00614449" w:rsidP="00381169">
      <w:pPr>
        <w:spacing w:after="60" w:line="360" w:lineRule="exact"/>
        <w:ind w:left="851" w:hanging="851"/>
        <w:jc w:val="both"/>
        <w:rPr>
          <w:smallCaps/>
          <w:sz w:val="24"/>
        </w:rPr>
      </w:pPr>
      <w:r>
        <w:rPr>
          <w:smallCaps/>
          <w:sz w:val="24"/>
        </w:rPr>
        <w:lastRenderedPageBreak/>
        <w:sym w:font="Wingdings 3" w:char="F084"/>
      </w:r>
      <w:r w:rsidR="00440A0D" w:rsidRPr="0065694A">
        <w:rPr>
          <w:smallCaps/>
          <w:sz w:val="24"/>
        </w:rPr>
        <w:t xml:space="preserve"> </w:t>
      </w:r>
      <w:proofErr w:type="spellStart"/>
      <w:r w:rsidR="0078316F" w:rsidRPr="0078316F">
        <w:rPr>
          <w:smallCaps/>
          <w:sz w:val="24"/>
        </w:rPr>
        <w:t>Ιμβρος</w:t>
      </w:r>
      <w:proofErr w:type="spellEnd"/>
      <w:r w:rsidR="0078316F" w:rsidRPr="00D84D70">
        <w:rPr>
          <w:smallCaps/>
          <w:sz w:val="24"/>
        </w:rPr>
        <w:t xml:space="preserve"> – </w:t>
      </w:r>
      <w:proofErr w:type="spellStart"/>
      <w:r w:rsidR="0078316F" w:rsidRPr="0078316F">
        <w:rPr>
          <w:smallCaps/>
          <w:sz w:val="24"/>
        </w:rPr>
        <w:t>Τενεδος</w:t>
      </w:r>
      <w:proofErr w:type="spellEnd"/>
    </w:p>
    <w:p w14:paraId="2780ADB8" w14:textId="409B2F17" w:rsidR="00AE5566" w:rsidRDefault="00AE5566" w:rsidP="00EC4110">
      <w:pPr>
        <w:spacing w:after="120" w:line="360" w:lineRule="exact"/>
        <w:ind w:left="851" w:hanging="851"/>
        <w:jc w:val="both"/>
      </w:pPr>
      <w:r w:rsidRPr="0078316F">
        <w:rPr>
          <w:i/>
        </w:rPr>
        <w:t>Κοιτίδες Ελληνισμού: Ίμβρος, Τένεδος, Προποντίδα, Χάλκη</w:t>
      </w:r>
      <w:r w:rsidR="007D7787">
        <w:t xml:space="preserve">. </w:t>
      </w:r>
      <w:r w:rsidR="0078316F" w:rsidRPr="0078316F">
        <w:t>Η Καθημερινή, 1996</w:t>
      </w:r>
      <w:r w:rsidR="0078316F">
        <w:t>.</w:t>
      </w:r>
    </w:p>
    <w:p w14:paraId="2278CFA7" w14:textId="092B5775" w:rsidR="008F6701" w:rsidRDefault="008F6701" w:rsidP="00EC4110">
      <w:pPr>
        <w:spacing w:after="120" w:line="360" w:lineRule="exact"/>
        <w:ind w:left="851" w:hanging="851"/>
        <w:jc w:val="both"/>
      </w:pPr>
      <w:r w:rsidRPr="0078316F">
        <w:rPr>
          <w:i/>
        </w:rPr>
        <w:t>Κωνσταντινούπολη και Μαρμαράς</w:t>
      </w:r>
      <w:r>
        <w:t>. Δ</w:t>
      </w:r>
      <w:r w:rsidRPr="0078316F">
        <w:t xml:space="preserve">ιεύθυνση σύνταξης </w:t>
      </w:r>
      <w:proofErr w:type="spellStart"/>
      <w:r w:rsidRPr="0078316F">
        <w:t>Έρση</w:t>
      </w:r>
      <w:proofErr w:type="spellEnd"/>
      <w:r w:rsidRPr="0078316F">
        <w:t xml:space="preserve"> Βατού</w:t>
      </w:r>
      <w:r>
        <w:t xml:space="preserve"> </w:t>
      </w:r>
      <w:r w:rsidRPr="0078316F">
        <w:t>(Ταξιδιωτικοί οδηγοί</w:t>
      </w:r>
      <w:r>
        <w:t>,</w:t>
      </w:r>
      <w:r w:rsidRPr="0078316F">
        <w:t xml:space="preserve"> 3). </w:t>
      </w:r>
      <w:proofErr w:type="spellStart"/>
      <w:r w:rsidRPr="0078316F">
        <w:t>Infoγνώμων</w:t>
      </w:r>
      <w:proofErr w:type="spellEnd"/>
      <w:r w:rsidRPr="0078316F">
        <w:t>, 2002</w:t>
      </w:r>
      <w:r>
        <w:t xml:space="preserve">, </w:t>
      </w:r>
      <w:proofErr w:type="spellStart"/>
      <w:r>
        <w:t>σσ</w:t>
      </w:r>
      <w:proofErr w:type="spellEnd"/>
      <w:r>
        <w:t>. 514-537.</w:t>
      </w:r>
    </w:p>
    <w:p w14:paraId="0A3E8E63" w14:textId="77777777" w:rsidR="00381169" w:rsidRDefault="00381169" w:rsidP="00381169">
      <w:pPr>
        <w:spacing w:after="120" w:line="360" w:lineRule="exact"/>
        <w:ind w:left="851" w:hanging="851"/>
        <w:jc w:val="both"/>
      </w:pPr>
      <w:r>
        <w:t xml:space="preserve">Σηφουνάκης, Νίκος. </w:t>
      </w:r>
      <w:r w:rsidRPr="00FB7C9B">
        <w:rPr>
          <w:i/>
        </w:rPr>
        <w:t xml:space="preserve">Ίμβρος-Τένεδος: οι τελευταίες ελληνικές ημέρες. μαρτυρίες από έγγραφα και σημειώσεις του τελευταίου Έλληνα </w:t>
      </w:r>
      <w:proofErr w:type="spellStart"/>
      <w:r w:rsidRPr="00FB7C9B">
        <w:rPr>
          <w:i/>
        </w:rPr>
        <w:t>επάρχου</w:t>
      </w:r>
      <w:proofErr w:type="spellEnd"/>
      <w:r w:rsidRPr="00FB7C9B">
        <w:rPr>
          <w:i/>
        </w:rPr>
        <w:t xml:space="preserve"> Ιωάννη </w:t>
      </w:r>
      <w:proofErr w:type="spellStart"/>
      <w:r w:rsidRPr="00FB7C9B">
        <w:rPr>
          <w:i/>
        </w:rPr>
        <w:t>Παπουτσιδάκι</w:t>
      </w:r>
      <w:proofErr w:type="spellEnd"/>
      <w:r>
        <w:t>. Εκδοτικός Οργανισμός Λιβάνη, 1996.</w:t>
      </w:r>
    </w:p>
    <w:p w14:paraId="394502BF" w14:textId="5ECA4008" w:rsidR="00381169" w:rsidRDefault="00FB7C9B" w:rsidP="003B7EA1">
      <w:pPr>
        <w:spacing w:after="60" w:line="360" w:lineRule="exact"/>
        <w:ind w:left="851" w:hanging="851"/>
        <w:jc w:val="both"/>
      </w:pPr>
      <w:proofErr w:type="spellStart"/>
      <w:r w:rsidRPr="00FB7C9B">
        <w:t>Ενεπεκίδη</w:t>
      </w:r>
      <w:r>
        <w:t>ς</w:t>
      </w:r>
      <w:proofErr w:type="spellEnd"/>
      <w:r>
        <w:t>,</w:t>
      </w:r>
      <w:r w:rsidRPr="00FB7C9B">
        <w:t xml:space="preserve"> Πολυχρόνη</w:t>
      </w:r>
      <w:r>
        <w:t>ς Π.</w:t>
      </w:r>
      <w:r w:rsidRPr="00FB7C9B">
        <w:t xml:space="preserve"> </w:t>
      </w:r>
      <w:r w:rsidRPr="00FB7C9B">
        <w:rPr>
          <w:i/>
        </w:rPr>
        <w:t>Αρχιπέλαγος: Ίμβρος, Τένεδος, Λήμνος, Λέσβος, Χίος, Σάμος, Πάτμος, 1800-1923</w:t>
      </w:r>
      <w:r>
        <w:t>. Εστία, 1997</w:t>
      </w:r>
      <w:r w:rsidR="007C2948">
        <w:t>.</w:t>
      </w:r>
    </w:p>
    <w:p w14:paraId="5EC6D21C" w14:textId="72938D98" w:rsidR="008F6701" w:rsidRDefault="00381169" w:rsidP="003B7EA1">
      <w:pPr>
        <w:spacing w:after="60" w:line="360" w:lineRule="exact"/>
        <w:ind w:left="1571" w:hanging="851"/>
        <w:jc w:val="both"/>
      </w:pPr>
      <w:proofErr w:type="spellStart"/>
      <w:r>
        <w:t>σ</w:t>
      </w:r>
      <w:r w:rsidR="00E77921">
        <w:t>σ</w:t>
      </w:r>
      <w:proofErr w:type="spellEnd"/>
      <w:r>
        <w:t>. 187-</w:t>
      </w:r>
      <w:r w:rsidR="00E77921">
        <w:t>202: Καλλίπολη-</w:t>
      </w:r>
      <w:proofErr w:type="spellStart"/>
      <w:r w:rsidR="00E77921">
        <w:t>Δαρδανέλλια</w:t>
      </w:r>
      <w:proofErr w:type="spellEnd"/>
    </w:p>
    <w:p w14:paraId="21ABE8E5" w14:textId="3F6BE09B" w:rsidR="00E77921" w:rsidRDefault="00E77921" w:rsidP="003B7EA1">
      <w:pPr>
        <w:spacing w:after="60" w:line="360" w:lineRule="exact"/>
        <w:ind w:left="1571" w:hanging="851"/>
        <w:jc w:val="both"/>
      </w:pPr>
      <w:proofErr w:type="spellStart"/>
      <w:r>
        <w:t>σ</w:t>
      </w:r>
      <w:r w:rsidR="003B7EA1">
        <w:t>σ</w:t>
      </w:r>
      <w:proofErr w:type="spellEnd"/>
      <w:r>
        <w:t>. 203-213</w:t>
      </w:r>
      <w:r w:rsidR="003B7EA1">
        <w:t>: Ίμβρος</w:t>
      </w:r>
    </w:p>
    <w:p w14:paraId="54878C5E" w14:textId="4229248C" w:rsidR="00E77921" w:rsidRPr="008F6701" w:rsidRDefault="003B7EA1" w:rsidP="00833598">
      <w:pPr>
        <w:spacing w:after="360" w:line="360" w:lineRule="exact"/>
        <w:ind w:left="1571" w:hanging="851"/>
        <w:jc w:val="both"/>
      </w:pPr>
      <w:proofErr w:type="spellStart"/>
      <w:r>
        <w:t>σσ</w:t>
      </w:r>
      <w:proofErr w:type="spellEnd"/>
      <w:r>
        <w:t xml:space="preserve">. </w:t>
      </w:r>
      <w:r w:rsidR="00E77921">
        <w:t>216</w:t>
      </w:r>
      <w:r>
        <w:t>-227: Τένεδος</w:t>
      </w:r>
    </w:p>
    <w:p w14:paraId="56555AC6" w14:textId="77777777" w:rsidR="00F30EDD" w:rsidRDefault="00F30EDD" w:rsidP="007A2B93">
      <w:pPr>
        <w:rPr>
          <w:smallCaps/>
          <w:sz w:val="24"/>
        </w:rPr>
      </w:pPr>
    </w:p>
    <w:p w14:paraId="012EA038" w14:textId="1FAD4C50" w:rsidR="007A2B93" w:rsidRPr="00AD448F" w:rsidRDefault="007A2B93" w:rsidP="007A2B93">
      <w:pPr>
        <w:rPr>
          <w:smallCaps/>
          <w:sz w:val="24"/>
        </w:rPr>
      </w:pPr>
      <w:r>
        <w:rPr>
          <w:smallCaps/>
          <w:sz w:val="24"/>
        </w:rPr>
        <w:sym w:font="Wingdings 3" w:char="F084"/>
      </w:r>
      <w:r w:rsidRPr="00440A0D">
        <w:rPr>
          <w:smallCaps/>
          <w:sz w:val="24"/>
        </w:rPr>
        <w:t xml:space="preserve"> </w:t>
      </w:r>
      <w:proofErr w:type="spellStart"/>
      <w:r>
        <w:rPr>
          <w:smallCaps/>
          <w:sz w:val="24"/>
        </w:rPr>
        <w:t>Ι</w:t>
      </w:r>
      <w:r w:rsidRPr="00AD448F">
        <w:rPr>
          <w:smallCaps/>
          <w:sz w:val="24"/>
        </w:rPr>
        <w:t>μβρος</w:t>
      </w:r>
      <w:proofErr w:type="spellEnd"/>
    </w:p>
    <w:p w14:paraId="74C5398B" w14:textId="77777777" w:rsidR="007A2B93" w:rsidRDefault="007A2B93" w:rsidP="007A2B93">
      <w:pPr>
        <w:spacing w:after="240"/>
        <w:ind w:left="709" w:hanging="720"/>
      </w:pPr>
      <w:proofErr w:type="spellStart"/>
      <w:r>
        <w:t>Ανεμογιάννης</w:t>
      </w:r>
      <w:proofErr w:type="spellEnd"/>
      <w:r>
        <w:t xml:space="preserve">, Πολύβιος. «Η Ίμβρος μιλάει ακόμα ελληνικά» </w:t>
      </w:r>
      <w:r w:rsidRPr="00AD448F">
        <w:rPr>
          <w:i/>
        </w:rPr>
        <w:t>Περιοδικό Κ (Καθημερινή)</w:t>
      </w:r>
      <w:r>
        <w:t xml:space="preserve">. 7 Μαΐου 2025. </w:t>
      </w:r>
      <w:r w:rsidRPr="00290ED1">
        <w:t>https://www.kathimerini.gr/k/k-magazine/563597875/i-imvros-milaei-akoma-ellinika/</w:t>
      </w:r>
    </w:p>
    <w:p w14:paraId="4D3D78FC" w14:textId="77777777" w:rsidR="007A2B93" w:rsidRDefault="007A2B93" w:rsidP="007A2B93">
      <w:pPr>
        <w:spacing w:after="240"/>
        <w:ind w:left="709" w:hanging="720"/>
      </w:pPr>
      <w:r>
        <w:t xml:space="preserve">«Σύντομη αναφορά». </w:t>
      </w:r>
      <w:proofErr w:type="spellStart"/>
      <w:r w:rsidRPr="00236922">
        <w:rPr>
          <w:i/>
        </w:rPr>
        <w:t>Ιμβριακή</w:t>
      </w:r>
      <w:proofErr w:type="spellEnd"/>
      <w:r w:rsidRPr="00236922">
        <w:rPr>
          <w:i/>
        </w:rPr>
        <w:t xml:space="preserve"> Ένωση Μακεδονίας – Θράκης</w:t>
      </w:r>
      <w:r>
        <w:t xml:space="preserve">. </w:t>
      </w:r>
      <w:r w:rsidRPr="00236922">
        <w:t>https://imbrosunion.com/i-imbros/</w:t>
      </w:r>
      <w:r>
        <w:br/>
        <w:t xml:space="preserve">(Ο </w:t>
      </w:r>
      <w:proofErr w:type="spellStart"/>
      <w:r>
        <w:t>ιστότοπος</w:t>
      </w:r>
      <w:proofErr w:type="spellEnd"/>
      <w:r>
        <w:t xml:space="preserve"> περιέχει </w:t>
      </w:r>
      <w:proofErr w:type="spellStart"/>
      <w:r>
        <w:t>υποενότητες</w:t>
      </w:r>
      <w:proofErr w:type="spellEnd"/>
      <w:r>
        <w:t>: Ιστορία, Πολιτισμός, Γεωγραφία, Αρχιτεκτονική. Επίσης αντίστοιχες ενότητες για την Τένεδο)</w:t>
      </w:r>
    </w:p>
    <w:p w14:paraId="4A572D25" w14:textId="77777777" w:rsidR="007A2B93" w:rsidRDefault="007A2B93" w:rsidP="007A2B93">
      <w:pPr>
        <w:spacing w:after="240"/>
        <w:ind w:left="709" w:hanging="720"/>
      </w:pPr>
      <w:r>
        <w:t xml:space="preserve">«Η Ίμβρος στην αρχαιότητα». </w:t>
      </w:r>
      <w:r w:rsidRPr="002B6AF5">
        <w:rPr>
          <w:i/>
        </w:rPr>
        <w:t>Αρχαιολογία και τέχνες</w:t>
      </w:r>
      <w:r>
        <w:t xml:space="preserve">. 30 </w:t>
      </w:r>
      <w:proofErr w:type="spellStart"/>
      <w:r>
        <w:t>Ιούν</w:t>
      </w:r>
      <w:proofErr w:type="spellEnd"/>
      <w:r>
        <w:t xml:space="preserve">. 2011. </w:t>
      </w:r>
      <w:r w:rsidRPr="00290ED1">
        <w:t>https://www.archaiologia.gr/blog/issue/%CE%B7-%CE%AF%CE%BC%CE%B2%CF%81%CE%BF%CF%82-%CF%83%CF%84%CE%B7%CE%BD-%CE%B1%CF%81%CF%87%CE%B1%CE%B9%CF%8C%CF%84%CE%B7%CF%84%CE%B1/</w:t>
      </w:r>
    </w:p>
    <w:p w14:paraId="1CBD7DD4" w14:textId="77777777" w:rsidR="00F30EDD" w:rsidRDefault="00F30EDD" w:rsidP="00F30EDD">
      <w:pPr>
        <w:spacing w:after="240"/>
        <w:ind w:left="709" w:hanging="720"/>
        <w:rPr>
          <w:smallCaps/>
          <w:sz w:val="24"/>
        </w:rPr>
      </w:pPr>
      <w:r>
        <w:rPr>
          <w:smallCaps/>
          <w:sz w:val="24"/>
        </w:rPr>
        <w:sym w:font="Wingdings 3" w:char="F084"/>
      </w:r>
      <w:r w:rsidRPr="00440A0D">
        <w:rPr>
          <w:smallCaps/>
          <w:sz w:val="24"/>
        </w:rPr>
        <w:t xml:space="preserve"> </w:t>
      </w:r>
      <w:r>
        <w:rPr>
          <w:smallCaps/>
          <w:sz w:val="24"/>
        </w:rPr>
        <w:t xml:space="preserve">Ελληνικό </w:t>
      </w:r>
      <w:proofErr w:type="spellStart"/>
      <w:r>
        <w:rPr>
          <w:smallCaps/>
          <w:sz w:val="24"/>
        </w:rPr>
        <w:t>Σχολέιο</w:t>
      </w:r>
      <w:proofErr w:type="spellEnd"/>
      <w:r>
        <w:rPr>
          <w:smallCaps/>
          <w:sz w:val="24"/>
        </w:rPr>
        <w:t xml:space="preserve"> </w:t>
      </w:r>
      <w:proofErr w:type="spellStart"/>
      <w:r>
        <w:rPr>
          <w:smallCaps/>
          <w:sz w:val="24"/>
        </w:rPr>
        <w:t>Ιμβρου</w:t>
      </w:r>
      <w:proofErr w:type="spellEnd"/>
    </w:p>
    <w:p w14:paraId="2C90FF17" w14:textId="77777777" w:rsidR="00F30EDD" w:rsidRPr="0007749D" w:rsidRDefault="00F30EDD" w:rsidP="00F30EDD">
      <w:pPr>
        <w:spacing w:after="120"/>
        <w:ind w:left="709" w:hanging="720"/>
      </w:pPr>
      <w:r>
        <w:t xml:space="preserve">«Ελληνικό Γυμνάσιο και Λύκειο στην Ίμβρο» </w:t>
      </w:r>
      <w:r w:rsidRPr="0007749D">
        <w:t>https://www.imrozrum.k12.tr/el-gr/</w:t>
      </w:r>
    </w:p>
    <w:p w14:paraId="57B7F9EB" w14:textId="77777777" w:rsidR="00F30EDD" w:rsidRPr="0007749D" w:rsidRDefault="00F30EDD" w:rsidP="00F30EDD">
      <w:pPr>
        <w:spacing w:after="240"/>
        <w:ind w:left="709" w:hanging="720"/>
      </w:pPr>
      <w:proofErr w:type="spellStart"/>
      <w:r>
        <w:t>Μάγρα</w:t>
      </w:r>
      <w:proofErr w:type="spellEnd"/>
      <w:r>
        <w:t>, Ηλιάνα. «Ί</w:t>
      </w:r>
      <w:r w:rsidRPr="00742DB7">
        <w:t>μβρος: Το σχολείο αναβίωσε τον ελληνισμό</w:t>
      </w:r>
      <w:r>
        <w:t xml:space="preserve">». </w:t>
      </w:r>
      <w:r w:rsidRPr="00742DB7">
        <w:rPr>
          <w:i/>
        </w:rPr>
        <w:t>Η Καθημερινή</w:t>
      </w:r>
      <w:r>
        <w:t xml:space="preserve">. 11 Σεπ. 2025. </w:t>
      </w:r>
      <w:r w:rsidRPr="00742DB7">
        <w:t>https://www.kathimerini.gr/society/reportaz/563806543/imvros-to-scholeio-anaviose-ton-ellinismo/</w:t>
      </w:r>
    </w:p>
    <w:p w14:paraId="4971823A" w14:textId="61AA5060" w:rsidR="009C4FC3" w:rsidRDefault="007F5706" w:rsidP="009C4FC3">
      <w:pPr>
        <w:spacing w:after="120" w:line="360" w:lineRule="exact"/>
        <w:ind w:left="851" w:hanging="851"/>
        <w:jc w:val="both"/>
      </w:pPr>
      <w:r>
        <w:rPr>
          <w:smallCaps/>
          <w:sz w:val="24"/>
        </w:rPr>
        <w:sym w:font="Wingdings 3" w:char="F084"/>
      </w:r>
      <w:r w:rsidRPr="00440A0D">
        <w:rPr>
          <w:smallCaps/>
          <w:sz w:val="24"/>
        </w:rPr>
        <w:t xml:space="preserve"> </w:t>
      </w:r>
      <w:proofErr w:type="spellStart"/>
      <w:r w:rsidR="009C4FC3" w:rsidRPr="007F5706">
        <w:rPr>
          <w:smallCaps/>
        </w:rPr>
        <w:t>Αιολικη</w:t>
      </w:r>
      <w:proofErr w:type="spellEnd"/>
      <w:r w:rsidR="009C4FC3" w:rsidRPr="007F5706">
        <w:rPr>
          <w:smallCaps/>
        </w:rPr>
        <w:t xml:space="preserve"> γη – </w:t>
      </w:r>
      <w:proofErr w:type="spellStart"/>
      <w:r w:rsidR="00BD2E43">
        <w:rPr>
          <w:smallCaps/>
        </w:rPr>
        <w:t>Ελληνικεσ</w:t>
      </w:r>
      <w:proofErr w:type="spellEnd"/>
      <w:r w:rsidR="00BD2E43">
        <w:rPr>
          <w:smallCaps/>
        </w:rPr>
        <w:t xml:space="preserve"> </w:t>
      </w:r>
      <w:r w:rsidR="009C4FC3" w:rsidRPr="007F5706">
        <w:rPr>
          <w:smallCaps/>
        </w:rPr>
        <w:t>Αποικίες</w:t>
      </w:r>
      <w:r w:rsidR="00BD2E43">
        <w:rPr>
          <w:smallCaps/>
        </w:rPr>
        <w:t xml:space="preserve"> στη </w:t>
      </w:r>
      <w:proofErr w:type="spellStart"/>
      <w:r w:rsidR="00BD2E43">
        <w:rPr>
          <w:smallCaps/>
        </w:rPr>
        <w:t>Μικρα</w:t>
      </w:r>
      <w:proofErr w:type="spellEnd"/>
      <w:r w:rsidR="00BD2E43">
        <w:rPr>
          <w:smallCaps/>
        </w:rPr>
        <w:t xml:space="preserve"> </w:t>
      </w:r>
      <w:proofErr w:type="spellStart"/>
      <w:r w:rsidR="00BD2E43">
        <w:rPr>
          <w:smallCaps/>
        </w:rPr>
        <w:t>Ασια</w:t>
      </w:r>
      <w:proofErr w:type="spellEnd"/>
    </w:p>
    <w:p w14:paraId="4B3005B1" w14:textId="5159528A" w:rsidR="009C4FC3" w:rsidRPr="00B97CE2" w:rsidRDefault="009C4FC3" w:rsidP="009C4FC3">
      <w:pPr>
        <w:spacing w:after="120" w:line="360" w:lineRule="exact"/>
        <w:ind w:left="851" w:hanging="851"/>
        <w:jc w:val="both"/>
      </w:pPr>
      <w:r>
        <w:rPr>
          <w:lang w:val="en-US"/>
        </w:rPr>
        <w:t>Freely</w:t>
      </w:r>
      <w:r w:rsidRPr="009C4FC3">
        <w:t xml:space="preserve">, </w:t>
      </w:r>
      <w:r>
        <w:rPr>
          <w:lang w:val="en-US"/>
        </w:rPr>
        <w:t>John</w:t>
      </w:r>
      <w:r w:rsidRPr="009C4FC3">
        <w:t xml:space="preserve">. </w:t>
      </w:r>
      <w:r w:rsidRPr="007F5706">
        <w:rPr>
          <w:i/>
        </w:rPr>
        <w:t>Τα παιδιά του Αχιλλέα: οι Έλληνες στη Μικρά Ασία από την εποχή της Τροίας</w:t>
      </w:r>
      <w:r>
        <w:t xml:space="preserve">. </w:t>
      </w:r>
      <w:r w:rsidR="007F5706">
        <w:t>Εκδόσεις</w:t>
      </w:r>
      <w:r>
        <w:t xml:space="preserve"> Πατάκη, 2012, </w:t>
      </w:r>
      <w:proofErr w:type="spellStart"/>
      <w:r>
        <w:t>σ</w:t>
      </w:r>
      <w:r w:rsidR="007A76F6">
        <w:t>σ</w:t>
      </w:r>
      <w:proofErr w:type="spellEnd"/>
      <w:r>
        <w:t>. 36-50</w:t>
      </w:r>
      <w:r w:rsidR="007F5706" w:rsidRPr="00B97CE2">
        <w:t>.</w:t>
      </w:r>
    </w:p>
    <w:p w14:paraId="1FBA4CB1" w14:textId="491CDBFF" w:rsidR="007C5E82" w:rsidRDefault="007C5E82" w:rsidP="00EC4110">
      <w:pPr>
        <w:spacing w:after="120" w:line="360" w:lineRule="exact"/>
        <w:ind w:left="851" w:hanging="851"/>
        <w:jc w:val="both"/>
      </w:pPr>
    </w:p>
    <w:p w14:paraId="3D881E74" w14:textId="77777777" w:rsidR="00F30EDD" w:rsidRDefault="00F30EDD" w:rsidP="00F30EDD">
      <w:pPr>
        <w:spacing w:after="240"/>
        <w:ind w:left="709" w:hanging="720"/>
        <w:rPr>
          <w:smallCaps/>
          <w:sz w:val="24"/>
        </w:rPr>
      </w:pPr>
    </w:p>
    <w:p w14:paraId="3ACE6803" w14:textId="2388433C" w:rsidR="00F30EDD" w:rsidRDefault="00F30EDD" w:rsidP="00F30EDD">
      <w:pPr>
        <w:spacing w:after="240"/>
        <w:ind w:left="709" w:hanging="720"/>
      </w:pPr>
      <w:bookmarkStart w:id="1" w:name="_GoBack"/>
      <w:bookmarkEnd w:id="1"/>
      <w:r>
        <w:rPr>
          <w:smallCaps/>
          <w:sz w:val="24"/>
        </w:rPr>
        <w:lastRenderedPageBreak/>
        <w:sym w:font="Wingdings 3" w:char="F084"/>
      </w:r>
      <w:r w:rsidRPr="00440A0D">
        <w:rPr>
          <w:smallCaps/>
          <w:sz w:val="24"/>
        </w:rPr>
        <w:t xml:space="preserve"> </w:t>
      </w:r>
      <w:proofErr w:type="spellStart"/>
      <w:r w:rsidRPr="00014FF8">
        <w:rPr>
          <w:smallCaps/>
          <w:sz w:val="24"/>
        </w:rPr>
        <w:t>Ασσος</w:t>
      </w:r>
      <w:proofErr w:type="spellEnd"/>
    </w:p>
    <w:p w14:paraId="1B7908F1" w14:textId="77777777" w:rsidR="00F30EDD" w:rsidRDefault="00F30EDD" w:rsidP="00F30EDD">
      <w:pPr>
        <w:spacing w:after="240"/>
        <w:ind w:left="709" w:hanging="720"/>
      </w:pPr>
      <w:proofErr w:type="spellStart"/>
      <w:r>
        <w:t>Παλαιοθόδωρος</w:t>
      </w:r>
      <w:proofErr w:type="spellEnd"/>
      <w:r>
        <w:t xml:space="preserve">. Δημήτρης, και Πέτρος </w:t>
      </w:r>
      <w:proofErr w:type="spellStart"/>
      <w:r>
        <w:t>Μεχτίδης</w:t>
      </w:r>
      <w:proofErr w:type="spellEnd"/>
      <w:r>
        <w:t xml:space="preserve">. «Άσσος (Αρχαιότητα)». </w:t>
      </w:r>
      <w:r w:rsidRPr="00014FF8">
        <w:rPr>
          <w:i/>
        </w:rPr>
        <w:t>Εγκυκλοπαίδεια Μείζονος Ελληνισμού, Μ. Ασία</w:t>
      </w:r>
      <w:r>
        <w:t xml:space="preserve">. 2005. </w:t>
      </w:r>
      <w:r w:rsidRPr="004D706D">
        <w:t>http://asiaminor.ehw.gr/forms/fLemmaBodyExtended.aspx?lemmaID=3821</w:t>
      </w:r>
    </w:p>
    <w:p w14:paraId="73309A3A" w14:textId="6AC04B27" w:rsidR="007C5E82" w:rsidRDefault="007C5E82" w:rsidP="00520738">
      <w:pPr>
        <w:spacing w:after="0" w:line="240" w:lineRule="auto"/>
        <w:ind w:left="851" w:hanging="851"/>
        <w:jc w:val="both"/>
      </w:pPr>
    </w:p>
    <w:p w14:paraId="1D26283B" w14:textId="77777777" w:rsidR="00833598" w:rsidRDefault="00833598" w:rsidP="002B6AF5">
      <w:pPr>
        <w:spacing w:after="240"/>
        <w:ind w:left="709" w:hanging="720"/>
        <w:rPr>
          <w:smallCaps/>
        </w:rPr>
      </w:pPr>
    </w:p>
    <w:p w14:paraId="5786CFB9" w14:textId="552742E5" w:rsidR="004D706D" w:rsidRPr="00E22325" w:rsidRDefault="00E22325" w:rsidP="002B6AF5">
      <w:pPr>
        <w:spacing w:after="240"/>
        <w:ind w:left="709" w:hanging="720"/>
        <w:rPr>
          <w:smallCaps/>
        </w:rPr>
      </w:pPr>
      <w:proofErr w:type="spellStart"/>
      <w:r w:rsidRPr="00E22325">
        <w:rPr>
          <w:smallCaps/>
        </w:rPr>
        <w:t>Τουρκικες</w:t>
      </w:r>
      <w:proofErr w:type="spellEnd"/>
      <w:r w:rsidRPr="00E22325">
        <w:rPr>
          <w:smallCaps/>
        </w:rPr>
        <w:t xml:space="preserve"> ιστοσελίδες για τα μνημεία</w:t>
      </w:r>
      <w:r w:rsidR="00520738">
        <w:rPr>
          <w:smallCaps/>
        </w:rPr>
        <w:t xml:space="preserve"> της </w:t>
      </w:r>
      <w:r w:rsidR="00186093">
        <w:rPr>
          <w:smallCaps/>
        </w:rPr>
        <w:t>περιοχής</w:t>
      </w:r>
    </w:p>
    <w:p w14:paraId="3300680C" w14:textId="6BAAD267" w:rsidR="00D53E17" w:rsidRPr="00D53E17" w:rsidRDefault="00D53E17" w:rsidP="00D53E17">
      <w:pPr>
        <w:spacing w:after="240"/>
        <w:ind w:left="709" w:hanging="720"/>
        <w:rPr>
          <w:rFonts w:ascii="Aptos" w:eastAsia="Times New Roman" w:hAnsi="Aptos"/>
          <w:color w:val="000000"/>
          <w:sz w:val="24"/>
          <w:szCs w:val="24"/>
          <w:lang w:val="en-US"/>
        </w:rPr>
      </w:pPr>
      <w:r>
        <w:rPr>
          <w:rFonts w:ascii="Aptos" w:eastAsia="Times New Roman" w:hAnsi="Aptos"/>
          <w:color w:val="000000"/>
          <w:sz w:val="24"/>
          <w:szCs w:val="24"/>
        </w:rPr>
        <w:t xml:space="preserve">«Τζαμί και συγκρότημα </w:t>
      </w:r>
      <w:proofErr w:type="spellStart"/>
      <w:r>
        <w:rPr>
          <w:rFonts w:ascii="Aptos" w:eastAsia="Times New Roman" w:hAnsi="Aptos"/>
          <w:color w:val="000000"/>
          <w:sz w:val="24"/>
          <w:szCs w:val="24"/>
          <w:lang w:val="en-US"/>
        </w:rPr>
        <w:t>Selimiye</w:t>
      </w:r>
      <w:proofErr w:type="spellEnd"/>
      <w:r w:rsidRPr="00D53E17">
        <w:rPr>
          <w:rFonts w:ascii="Aptos" w:eastAsia="Times New Roman" w:hAnsi="Aptos"/>
          <w:color w:val="000000"/>
          <w:sz w:val="24"/>
          <w:szCs w:val="24"/>
        </w:rPr>
        <w:t xml:space="preserve"> </w:t>
      </w:r>
      <w:r>
        <w:rPr>
          <w:rFonts w:ascii="Aptos" w:eastAsia="Times New Roman" w:hAnsi="Aptos"/>
          <w:color w:val="000000"/>
          <w:sz w:val="24"/>
          <w:szCs w:val="24"/>
        </w:rPr>
        <w:t xml:space="preserve">στην </w:t>
      </w:r>
      <w:proofErr w:type="spellStart"/>
      <w:r>
        <w:rPr>
          <w:rFonts w:ascii="Aptos" w:eastAsia="Times New Roman" w:hAnsi="Aptos"/>
          <w:color w:val="000000"/>
          <w:sz w:val="24"/>
          <w:szCs w:val="24"/>
        </w:rPr>
        <w:t>Αδριανούπολη</w:t>
      </w:r>
      <w:proofErr w:type="spellEnd"/>
      <w:r>
        <w:rPr>
          <w:rFonts w:ascii="Aptos" w:eastAsia="Times New Roman" w:hAnsi="Aptos"/>
          <w:color w:val="000000"/>
          <w:sz w:val="24"/>
          <w:szCs w:val="24"/>
        </w:rPr>
        <w:t xml:space="preserve">». </w:t>
      </w:r>
      <w:proofErr w:type="spellStart"/>
      <w:r w:rsidRPr="00D53E17">
        <w:rPr>
          <w:rFonts w:ascii="Aptos" w:eastAsia="Times New Roman" w:hAnsi="Aptos"/>
          <w:i/>
          <w:color w:val="000000"/>
          <w:sz w:val="24"/>
          <w:szCs w:val="24"/>
          <w:lang w:val="en-US"/>
        </w:rPr>
        <w:t>T</w:t>
      </w:r>
      <w:r w:rsidRPr="00D53E17">
        <w:rPr>
          <w:rFonts w:ascii="Calibri" w:eastAsia="Times New Roman" w:hAnsi="Calibri" w:cs="Calibri"/>
          <w:i/>
          <w:color w:val="000000"/>
          <w:sz w:val="24"/>
          <w:szCs w:val="24"/>
          <w:lang w:val="en-US"/>
        </w:rPr>
        <w:t>ü</w:t>
      </w:r>
      <w:r w:rsidRPr="00D53E17">
        <w:rPr>
          <w:rFonts w:ascii="Aptos" w:eastAsia="Times New Roman" w:hAnsi="Aptos"/>
          <w:i/>
          <w:color w:val="000000"/>
          <w:sz w:val="24"/>
          <w:szCs w:val="24"/>
          <w:lang w:val="en-US"/>
        </w:rPr>
        <w:t>rkiye</w:t>
      </w:r>
      <w:proofErr w:type="spellEnd"/>
      <w:r w:rsidRPr="00D53E17">
        <w:rPr>
          <w:rFonts w:ascii="Aptos" w:eastAsia="Times New Roman" w:hAnsi="Aptos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D53E17">
        <w:rPr>
          <w:rFonts w:ascii="Aptos" w:eastAsia="Times New Roman" w:hAnsi="Aptos"/>
          <w:i/>
          <w:color w:val="000000"/>
          <w:sz w:val="24"/>
          <w:szCs w:val="24"/>
          <w:lang w:val="en-US"/>
        </w:rPr>
        <w:t>K</w:t>
      </w:r>
      <w:r w:rsidRPr="00D53E17">
        <w:rPr>
          <w:rFonts w:ascii="Calibri" w:eastAsia="Times New Roman" w:hAnsi="Calibri" w:cs="Calibri"/>
          <w:i/>
          <w:color w:val="000000"/>
          <w:sz w:val="24"/>
          <w:szCs w:val="24"/>
          <w:lang w:val="en-US"/>
        </w:rPr>
        <w:t>ü</w:t>
      </w:r>
      <w:r w:rsidRPr="00D53E17">
        <w:rPr>
          <w:rFonts w:ascii="Aptos" w:eastAsia="Times New Roman" w:hAnsi="Aptos"/>
          <w:i/>
          <w:color w:val="000000"/>
          <w:sz w:val="24"/>
          <w:szCs w:val="24"/>
          <w:lang w:val="en-US"/>
        </w:rPr>
        <w:t>lt</w:t>
      </w:r>
      <w:r w:rsidR="006D5A78" w:rsidRPr="00D53E17">
        <w:rPr>
          <w:rFonts w:ascii="Calibri" w:eastAsia="Times New Roman" w:hAnsi="Calibri" w:cs="Calibri"/>
          <w:i/>
          <w:color w:val="000000"/>
          <w:sz w:val="24"/>
          <w:szCs w:val="24"/>
          <w:lang w:val="en-US"/>
        </w:rPr>
        <w:t>ü</w:t>
      </w:r>
      <w:r w:rsidRPr="00D53E17">
        <w:rPr>
          <w:rFonts w:ascii="Aptos" w:eastAsia="Times New Roman" w:hAnsi="Aptos"/>
          <w:i/>
          <w:color w:val="000000"/>
          <w:sz w:val="24"/>
          <w:szCs w:val="24"/>
          <w:lang w:val="en-US"/>
        </w:rPr>
        <w:t>r</w:t>
      </w:r>
      <w:proofErr w:type="spellEnd"/>
      <w:r w:rsidRPr="00D53E17">
        <w:rPr>
          <w:rFonts w:ascii="Aptos" w:eastAsia="Times New Roman" w:hAnsi="Aptos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D53E17">
        <w:rPr>
          <w:rFonts w:ascii="Aptos" w:eastAsia="Times New Roman" w:hAnsi="Aptos"/>
          <w:i/>
          <w:color w:val="000000"/>
          <w:sz w:val="24"/>
          <w:szCs w:val="24"/>
          <w:lang w:val="en-US"/>
        </w:rPr>
        <w:t>Portal</w:t>
      </w:r>
      <w:r w:rsidRPr="00D53E17">
        <w:rPr>
          <w:rFonts w:ascii="Calibri" w:eastAsia="Times New Roman" w:hAnsi="Calibri" w:cs="Calibri"/>
          <w:i/>
          <w:color w:val="000000"/>
          <w:sz w:val="24"/>
          <w:szCs w:val="24"/>
          <w:lang w:val="en-US"/>
        </w:rPr>
        <w:t>ı</w:t>
      </w:r>
      <w:proofErr w:type="spellEnd"/>
      <w:r>
        <w:rPr>
          <w:rFonts w:ascii="Calibri" w:eastAsia="Times New Roman" w:hAnsi="Calibri" w:cs="Calibri"/>
          <w:color w:val="000000"/>
          <w:sz w:val="24"/>
          <w:szCs w:val="24"/>
          <w:lang w:val="en-US"/>
        </w:rPr>
        <w:t xml:space="preserve">. </w:t>
      </w:r>
      <w:r>
        <w:rPr>
          <w:rFonts w:ascii="Calibri" w:eastAsia="Times New Roman" w:hAnsi="Calibri" w:cs="Calibri"/>
          <w:color w:val="000000"/>
          <w:sz w:val="24"/>
          <w:szCs w:val="24"/>
          <w:lang w:val="en-US"/>
        </w:rPr>
        <w:br/>
      </w:r>
      <w:r w:rsidRPr="00D53E17">
        <w:rPr>
          <w:rFonts w:ascii="Aptos" w:eastAsia="Times New Roman" w:hAnsi="Aptos"/>
          <w:color w:val="000000"/>
          <w:sz w:val="24"/>
          <w:szCs w:val="24"/>
          <w:lang w:val="en-US"/>
        </w:rPr>
        <w:t>https://www-kulturportali-gov-tr.translate.goog/portal/</w:t>
      </w:r>
      <w:r w:rsidRPr="00B97CE2">
        <w:rPr>
          <w:lang w:val="en-US"/>
        </w:rPr>
        <w:t>edirneselimiyecamiivekulliyesi</w:t>
      </w:r>
      <w:r w:rsidRPr="00D53E17">
        <w:rPr>
          <w:rFonts w:ascii="Aptos" w:eastAsia="Times New Roman" w:hAnsi="Aptos"/>
          <w:color w:val="000000"/>
          <w:sz w:val="24"/>
          <w:szCs w:val="24"/>
          <w:lang w:val="en-US"/>
        </w:rPr>
        <w:t>?_x_tr_sl=tr&amp;_x_tr_tl=el&amp;_x_tr_hl=el&amp;_x_tr_pto=wapp</w:t>
      </w:r>
    </w:p>
    <w:p w14:paraId="3B2B23B7" w14:textId="1BD8DA5D" w:rsidR="00D53E17" w:rsidRPr="006D5A78" w:rsidRDefault="00D53E17" w:rsidP="006D5A78">
      <w:pPr>
        <w:spacing w:after="240"/>
        <w:ind w:left="709" w:hanging="720"/>
        <w:rPr>
          <w:rFonts w:ascii="Aptos" w:eastAsia="Times New Roman" w:hAnsi="Aptos"/>
          <w:color w:val="000000"/>
          <w:sz w:val="24"/>
          <w:szCs w:val="24"/>
          <w:lang w:val="en-US"/>
        </w:rPr>
      </w:pPr>
      <w:r w:rsidRPr="00B97CE2">
        <w:rPr>
          <w:rFonts w:ascii="Aptos" w:eastAsia="Times New Roman" w:hAnsi="Aptos"/>
          <w:color w:val="000000"/>
          <w:sz w:val="24"/>
          <w:szCs w:val="24"/>
          <w:lang w:val="en-US"/>
        </w:rPr>
        <w:t>«</w:t>
      </w:r>
      <w:r w:rsidRPr="00D53E17">
        <w:rPr>
          <w:rFonts w:ascii="Aptos" w:eastAsia="Times New Roman" w:hAnsi="Aptos"/>
          <w:color w:val="000000"/>
          <w:sz w:val="24"/>
          <w:szCs w:val="24"/>
        </w:rPr>
        <w:t>Τζαμί</w:t>
      </w:r>
      <w:r w:rsidRPr="00B97CE2">
        <w:rPr>
          <w:rFonts w:ascii="Aptos" w:eastAsia="Times New Roman" w:hAnsi="Aptos"/>
          <w:color w:val="000000"/>
          <w:sz w:val="24"/>
          <w:szCs w:val="24"/>
          <w:lang w:val="en-US"/>
        </w:rPr>
        <w:t xml:space="preserve"> </w:t>
      </w:r>
      <w:proofErr w:type="spellStart"/>
      <w:r w:rsidRPr="00D53E17">
        <w:rPr>
          <w:rFonts w:ascii="Aptos" w:eastAsia="Times New Roman" w:hAnsi="Aptos"/>
          <w:color w:val="000000"/>
          <w:sz w:val="24"/>
          <w:szCs w:val="24"/>
        </w:rPr>
        <w:t>Σελιμιγιέ</w:t>
      </w:r>
      <w:proofErr w:type="spellEnd"/>
      <w:r w:rsidRPr="00B97CE2">
        <w:rPr>
          <w:rFonts w:ascii="Aptos" w:eastAsia="Times New Roman" w:hAnsi="Aptos"/>
          <w:color w:val="000000"/>
          <w:sz w:val="24"/>
          <w:szCs w:val="24"/>
          <w:lang w:val="en-US"/>
        </w:rPr>
        <w:t xml:space="preserve">». </w:t>
      </w:r>
      <w:r w:rsidR="006D5A78" w:rsidRPr="006D5A78">
        <w:rPr>
          <w:rFonts w:ascii="Aptos" w:eastAsia="Times New Roman" w:hAnsi="Aptos"/>
          <w:i/>
          <w:color w:val="000000"/>
          <w:sz w:val="24"/>
          <w:szCs w:val="24"/>
          <w:lang w:val="en-US"/>
        </w:rPr>
        <w:t xml:space="preserve">T. C. </w:t>
      </w:r>
      <w:proofErr w:type="spellStart"/>
      <w:proofErr w:type="gramStart"/>
      <w:r w:rsidR="006D5A78" w:rsidRPr="00D53E17">
        <w:rPr>
          <w:rFonts w:ascii="Aptos" w:eastAsia="Times New Roman" w:hAnsi="Aptos"/>
          <w:i/>
          <w:color w:val="000000"/>
          <w:sz w:val="24"/>
          <w:szCs w:val="24"/>
          <w:lang w:val="en-US"/>
        </w:rPr>
        <w:t>K</w:t>
      </w:r>
      <w:r w:rsidR="006D5A78" w:rsidRPr="006D5A78">
        <w:rPr>
          <w:rFonts w:ascii="Aptos" w:eastAsia="Times New Roman" w:hAnsi="Aptos"/>
          <w:i/>
          <w:color w:val="000000"/>
          <w:sz w:val="24"/>
          <w:szCs w:val="24"/>
          <w:lang w:val="en-US"/>
        </w:rPr>
        <w:t>ü</w:t>
      </w:r>
      <w:r w:rsidR="006D5A78" w:rsidRPr="00D53E17">
        <w:rPr>
          <w:rFonts w:ascii="Aptos" w:eastAsia="Times New Roman" w:hAnsi="Aptos"/>
          <w:i/>
          <w:color w:val="000000"/>
          <w:sz w:val="24"/>
          <w:szCs w:val="24"/>
          <w:lang w:val="en-US"/>
        </w:rPr>
        <w:t>lt</w:t>
      </w:r>
      <w:r w:rsidR="006D5A78" w:rsidRPr="006D5A78">
        <w:rPr>
          <w:rFonts w:ascii="Aptos" w:eastAsia="Times New Roman" w:hAnsi="Aptos"/>
          <w:i/>
          <w:color w:val="000000"/>
          <w:sz w:val="24"/>
          <w:szCs w:val="24"/>
          <w:lang w:val="en-US"/>
        </w:rPr>
        <w:t>ü</w:t>
      </w:r>
      <w:r w:rsidR="006D5A78" w:rsidRPr="00D53E17">
        <w:rPr>
          <w:rFonts w:ascii="Aptos" w:eastAsia="Times New Roman" w:hAnsi="Aptos"/>
          <w:i/>
          <w:color w:val="000000"/>
          <w:sz w:val="24"/>
          <w:szCs w:val="24"/>
          <w:lang w:val="en-US"/>
        </w:rPr>
        <w:t>r</w:t>
      </w:r>
      <w:proofErr w:type="spellEnd"/>
      <w:r w:rsidR="006D5A78" w:rsidRPr="00D53E17">
        <w:rPr>
          <w:rFonts w:ascii="Aptos" w:eastAsia="Times New Roman" w:hAnsi="Aptos"/>
          <w:i/>
          <w:color w:val="000000"/>
          <w:sz w:val="24"/>
          <w:szCs w:val="24"/>
          <w:lang w:val="en-US"/>
        </w:rPr>
        <w:t xml:space="preserve"> </w:t>
      </w:r>
      <w:r w:rsidR="006D5A78">
        <w:rPr>
          <w:rFonts w:ascii="Aptos" w:eastAsia="Times New Roman" w:hAnsi="Aptos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="006D5A78">
        <w:rPr>
          <w:rFonts w:ascii="Aptos" w:eastAsia="Times New Roman" w:hAnsi="Aptos"/>
          <w:i/>
          <w:color w:val="000000"/>
          <w:sz w:val="24"/>
          <w:szCs w:val="24"/>
          <w:lang w:val="en-US"/>
        </w:rPr>
        <w:t>ve</w:t>
      </w:r>
      <w:proofErr w:type="spellEnd"/>
      <w:proofErr w:type="gramEnd"/>
      <w:r w:rsidR="006D5A78">
        <w:rPr>
          <w:rFonts w:ascii="Aptos" w:eastAsia="Times New Roman" w:hAnsi="Aptos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="006D5A78">
        <w:rPr>
          <w:rFonts w:ascii="Aptos" w:eastAsia="Times New Roman" w:hAnsi="Aptos"/>
          <w:i/>
          <w:color w:val="000000"/>
          <w:sz w:val="24"/>
          <w:szCs w:val="24"/>
          <w:lang w:val="en-US"/>
        </w:rPr>
        <w:t>Turizm</w:t>
      </w:r>
      <w:proofErr w:type="spellEnd"/>
      <w:r w:rsidR="006D5A78">
        <w:rPr>
          <w:rFonts w:ascii="Aptos" w:eastAsia="Times New Roman" w:hAnsi="Aptos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="006D5A78">
        <w:rPr>
          <w:rFonts w:ascii="Aptos" w:eastAsia="Times New Roman" w:hAnsi="Aptos"/>
          <w:i/>
          <w:color w:val="000000"/>
          <w:sz w:val="24"/>
          <w:szCs w:val="24"/>
          <w:lang w:val="en-US"/>
        </w:rPr>
        <w:t>Bakan</w:t>
      </w:r>
      <w:r w:rsidR="006D5A78" w:rsidRPr="00D53E17">
        <w:rPr>
          <w:rFonts w:ascii="Aptos" w:eastAsia="Times New Roman" w:hAnsi="Aptos"/>
          <w:i/>
          <w:color w:val="000000"/>
          <w:sz w:val="24"/>
          <w:szCs w:val="24"/>
          <w:lang w:val="en-US"/>
        </w:rPr>
        <w:t>l</w:t>
      </w:r>
      <w:r w:rsidR="006D5A78" w:rsidRPr="00D53E17">
        <w:rPr>
          <w:rFonts w:ascii="Calibri" w:eastAsia="Times New Roman" w:hAnsi="Calibri" w:cs="Calibri"/>
          <w:i/>
          <w:color w:val="000000"/>
          <w:sz w:val="24"/>
          <w:szCs w:val="24"/>
          <w:lang w:val="en-US"/>
        </w:rPr>
        <w:t>ı</w:t>
      </w:r>
      <w:r w:rsidR="006D5A78">
        <w:rPr>
          <w:rFonts w:ascii="Calibri" w:eastAsia="Times New Roman" w:hAnsi="Calibri" w:cs="Calibri"/>
          <w:i/>
          <w:color w:val="000000"/>
          <w:sz w:val="24"/>
          <w:szCs w:val="24"/>
          <w:lang w:val="en-US"/>
        </w:rPr>
        <w:t>ğ</w:t>
      </w:r>
      <w:r w:rsidR="006D5A78" w:rsidRPr="00D53E17">
        <w:rPr>
          <w:rFonts w:ascii="Calibri" w:eastAsia="Times New Roman" w:hAnsi="Calibri" w:cs="Calibri"/>
          <w:i/>
          <w:color w:val="000000"/>
          <w:sz w:val="24"/>
          <w:szCs w:val="24"/>
          <w:lang w:val="en-US"/>
        </w:rPr>
        <w:t>ı</w:t>
      </w:r>
      <w:proofErr w:type="spellEnd"/>
      <w:r w:rsidR="006D5A78">
        <w:rPr>
          <w:rFonts w:ascii="Aptos" w:eastAsia="Times New Roman" w:hAnsi="Aptos"/>
          <w:i/>
          <w:color w:val="000000"/>
          <w:sz w:val="24"/>
          <w:szCs w:val="24"/>
          <w:lang w:val="en-US"/>
        </w:rPr>
        <w:t xml:space="preserve">. </w:t>
      </w:r>
      <w:r w:rsidRPr="00D53E17">
        <w:rPr>
          <w:rFonts w:ascii="Aptos" w:eastAsia="Times New Roman" w:hAnsi="Aptos"/>
          <w:color w:val="000000"/>
          <w:sz w:val="24"/>
          <w:szCs w:val="24"/>
          <w:lang w:val="en-US"/>
        </w:rPr>
        <w:t>https</w:t>
      </w:r>
      <w:r w:rsidRPr="006D5A78">
        <w:rPr>
          <w:rFonts w:ascii="Aptos" w:eastAsia="Times New Roman" w:hAnsi="Aptos"/>
          <w:color w:val="000000"/>
          <w:sz w:val="24"/>
          <w:szCs w:val="24"/>
          <w:lang w:val="en-US"/>
        </w:rPr>
        <w:t>://</w:t>
      </w:r>
      <w:r w:rsidRPr="00D53E17">
        <w:rPr>
          <w:rFonts w:ascii="Aptos" w:eastAsia="Times New Roman" w:hAnsi="Aptos"/>
          <w:color w:val="000000"/>
          <w:sz w:val="24"/>
          <w:szCs w:val="24"/>
          <w:lang w:val="en-US"/>
        </w:rPr>
        <w:t>edirne</w:t>
      </w:r>
      <w:r w:rsidRPr="006D5A78">
        <w:rPr>
          <w:rFonts w:ascii="Aptos" w:eastAsia="Times New Roman" w:hAnsi="Aptos"/>
          <w:color w:val="000000"/>
          <w:sz w:val="24"/>
          <w:szCs w:val="24"/>
          <w:lang w:val="en-US"/>
        </w:rPr>
        <w:t>-</w:t>
      </w:r>
      <w:r w:rsidRPr="00D53E17">
        <w:rPr>
          <w:rFonts w:ascii="Aptos" w:eastAsia="Times New Roman" w:hAnsi="Aptos"/>
          <w:color w:val="000000"/>
          <w:sz w:val="24"/>
          <w:szCs w:val="24"/>
          <w:lang w:val="en-US"/>
        </w:rPr>
        <w:t>ktb</w:t>
      </w:r>
      <w:r w:rsidRPr="006D5A78">
        <w:rPr>
          <w:rFonts w:ascii="Aptos" w:eastAsia="Times New Roman" w:hAnsi="Aptos"/>
          <w:color w:val="000000"/>
          <w:sz w:val="24"/>
          <w:szCs w:val="24"/>
          <w:lang w:val="en-US"/>
        </w:rPr>
        <w:t>-</w:t>
      </w:r>
      <w:r w:rsidRPr="00D53E17">
        <w:rPr>
          <w:rFonts w:ascii="Aptos" w:eastAsia="Times New Roman" w:hAnsi="Aptos"/>
          <w:color w:val="000000"/>
          <w:sz w:val="24"/>
          <w:szCs w:val="24"/>
          <w:lang w:val="en-US"/>
        </w:rPr>
        <w:t>gov</w:t>
      </w:r>
      <w:r w:rsidRPr="006D5A78">
        <w:rPr>
          <w:rFonts w:ascii="Aptos" w:eastAsia="Times New Roman" w:hAnsi="Aptos"/>
          <w:color w:val="000000"/>
          <w:sz w:val="24"/>
          <w:szCs w:val="24"/>
          <w:lang w:val="en-US"/>
        </w:rPr>
        <w:t>-</w:t>
      </w:r>
      <w:r w:rsidRPr="00D53E17">
        <w:rPr>
          <w:rFonts w:ascii="Aptos" w:eastAsia="Times New Roman" w:hAnsi="Aptos"/>
          <w:color w:val="000000"/>
          <w:sz w:val="24"/>
          <w:szCs w:val="24"/>
          <w:lang w:val="en-US"/>
        </w:rPr>
        <w:t>tr</w:t>
      </w:r>
      <w:r w:rsidRPr="006D5A78">
        <w:rPr>
          <w:rFonts w:ascii="Aptos" w:eastAsia="Times New Roman" w:hAnsi="Aptos"/>
          <w:color w:val="000000"/>
          <w:sz w:val="24"/>
          <w:szCs w:val="24"/>
          <w:lang w:val="en-US"/>
        </w:rPr>
        <w:t>.</w:t>
      </w:r>
      <w:r w:rsidRPr="00D53E17">
        <w:rPr>
          <w:rFonts w:ascii="Aptos" w:eastAsia="Times New Roman" w:hAnsi="Aptos"/>
          <w:color w:val="000000"/>
          <w:sz w:val="24"/>
          <w:szCs w:val="24"/>
          <w:lang w:val="en-US"/>
        </w:rPr>
        <w:t>translate</w:t>
      </w:r>
      <w:r w:rsidRPr="006D5A78">
        <w:rPr>
          <w:rFonts w:ascii="Aptos" w:eastAsia="Times New Roman" w:hAnsi="Aptos"/>
          <w:color w:val="000000"/>
          <w:sz w:val="24"/>
          <w:szCs w:val="24"/>
          <w:lang w:val="en-US"/>
        </w:rPr>
        <w:t>.</w:t>
      </w:r>
      <w:r w:rsidRPr="00D53E17">
        <w:rPr>
          <w:rFonts w:ascii="Aptos" w:eastAsia="Times New Roman" w:hAnsi="Aptos"/>
          <w:color w:val="000000"/>
          <w:sz w:val="24"/>
          <w:szCs w:val="24"/>
          <w:lang w:val="en-US"/>
        </w:rPr>
        <w:t>goog</w:t>
      </w:r>
      <w:r w:rsidRPr="006D5A78">
        <w:rPr>
          <w:rFonts w:ascii="Aptos" w:eastAsia="Times New Roman" w:hAnsi="Aptos"/>
          <w:color w:val="000000"/>
          <w:sz w:val="24"/>
          <w:szCs w:val="24"/>
          <w:lang w:val="en-US"/>
        </w:rPr>
        <w:t>/</w:t>
      </w:r>
      <w:r w:rsidRPr="00D53E17">
        <w:rPr>
          <w:rFonts w:ascii="Aptos" w:eastAsia="Times New Roman" w:hAnsi="Aptos"/>
          <w:color w:val="000000"/>
          <w:sz w:val="24"/>
          <w:szCs w:val="24"/>
          <w:lang w:val="en-US"/>
        </w:rPr>
        <w:t>TR</w:t>
      </w:r>
      <w:r w:rsidRPr="006D5A78">
        <w:rPr>
          <w:rFonts w:ascii="Aptos" w:eastAsia="Times New Roman" w:hAnsi="Aptos"/>
          <w:color w:val="000000"/>
          <w:sz w:val="24"/>
          <w:szCs w:val="24"/>
          <w:lang w:val="en-US"/>
        </w:rPr>
        <w:t>-76557/</w:t>
      </w:r>
      <w:r w:rsidRPr="00D53E17">
        <w:rPr>
          <w:rFonts w:ascii="Aptos" w:eastAsia="Times New Roman" w:hAnsi="Aptos"/>
          <w:color w:val="000000"/>
          <w:sz w:val="24"/>
          <w:szCs w:val="24"/>
          <w:lang w:val="en-US"/>
        </w:rPr>
        <w:t>selimiye</w:t>
      </w:r>
      <w:r w:rsidRPr="006D5A78">
        <w:rPr>
          <w:rFonts w:ascii="Aptos" w:eastAsia="Times New Roman" w:hAnsi="Aptos"/>
          <w:color w:val="000000"/>
          <w:sz w:val="24"/>
          <w:szCs w:val="24"/>
          <w:lang w:val="en-US"/>
        </w:rPr>
        <w:t>-</w:t>
      </w:r>
      <w:r w:rsidRPr="00D53E17">
        <w:rPr>
          <w:rFonts w:ascii="Aptos" w:eastAsia="Times New Roman" w:hAnsi="Aptos"/>
          <w:color w:val="000000"/>
          <w:sz w:val="24"/>
          <w:szCs w:val="24"/>
          <w:lang w:val="en-US"/>
        </w:rPr>
        <w:t>camii</w:t>
      </w:r>
      <w:r w:rsidRPr="006D5A78">
        <w:rPr>
          <w:rFonts w:ascii="Aptos" w:eastAsia="Times New Roman" w:hAnsi="Aptos"/>
          <w:color w:val="000000"/>
          <w:sz w:val="24"/>
          <w:szCs w:val="24"/>
          <w:lang w:val="en-US"/>
        </w:rPr>
        <w:t>.</w:t>
      </w:r>
      <w:r w:rsidRPr="00D53E17">
        <w:rPr>
          <w:rFonts w:ascii="Aptos" w:eastAsia="Times New Roman" w:hAnsi="Aptos"/>
          <w:color w:val="000000"/>
          <w:sz w:val="24"/>
          <w:szCs w:val="24"/>
          <w:lang w:val="en-US"/>
        </w:rPr>
        <w:t>html</w:t>
      </w:r>
      <w:r w:rsidRPr="006D5A78">
        <w:rPr>
          <w:rFonts w:ascii="Aptos" w:eastAsia="Times New Roman" w:hAnsi="Aptos"/>
          <w:color w:val="000000"/>
          <w:sz w:val="24"/>
          <w:szCs w:val="24"/>
          <w:lang w:val="en-US"/>
        </w:rPr>
        <w:t>?_</w:t>
      </w:r>
      <w:r w:rsidRPr="00D53E17">
        <w:rPr>
          <w:rFonts w:ascii="Aptos" w:eastAsia="Times New Roman" w:hAnsi="Aptos"/>
          <w:color w:val="000000"/>
          <w:sz w:val="24"/>
          <w:szCs w:val="24"/>
          <w:lang w:val="en-US"/>
        </w:rPr>
        <w:t>x</w:t>
      </w:r>
      <w:r w:rsidRPr="006D5A78">
        <w:rPr>
          <w:rFonts w:ascii="Aptos" w:eastAsia="Times New Roman" w:hAnsi="Aptos"/>
          <w:color w:val="000000"/>
          <w:sz w:val="24"/>
          <w:szCs w:val="24"/>
          <w:lang w:val="en-US"/>
        </w:rPr>
        <w:t>_</w:t>
      </w:r>
      <w:r w:rsidRPr="00D53E17">
        <w:rPr>
          <w:rFonts w:ascii="Aptos" w:eastAsia="Times New Roman" w:hAnsi="Aptos"/>
          <w:color w:val="000000"/>
          <w:sz w:val="24"/>
          <w:szCs w:val="24"/>
          <w:lang w:val="en-US"/>
        </w:rPr>
        <w:t>tr</w:t>
      </w:r>
      <w:r w:rsidRPr="006D5A78">
        <w:rPr>
          <w:rFonts w:ascii="Aptos" w:eastAsia="Times New Roman" w:hAnsi="Aptos"/>
          <w:color w:val="000000"/>
          <w:sz w:val="24"/>
          <w:szCs w:val="24"/>
          <w:lang w:val="en-US"/>
        </w:rPr>
        <w:t>_</w:t>
      </w:r>
      <w:r w:rsidRPr="00D53E17">
        <w:rPr>
          <w:rFonts w:ascii="Aptos" w:eastAsia="Times New Roman" w:hAnsi="Aptos"/>
          <w:color w:val="000000"/>
          <w:sz w:val="24"/>
          <w:szCs w:val="24"/>
          <w:lang w:val="en-US"/>
        </w:rPr>
        <w:t>sl</w:t>
      </w:r>
      <w:r w:rsidRPr="006D5A78">
        <w:rPr>
          <w:rFonts w:ascii="Aptos" w:eastAsia="Times New Roman" w:hAnsi="Aptos"/>
          <w:color w:val="000000"/>
          <w:sz w:val="24"/>
          <w:szCs w:val="24"/>
          <w:lang w:val="en-US"/>
        </w:rPr>
        <w:t>=</w:t>
      </w:r>
      <w:r w:rsidRPr="00D53E17">
        <w:rPr>
          <w:rFonts w:ascii="Aptos" w:eastAsia="Times New Roman" w:hAnsi="Aptos"/>
          <w:color w:val="000000"/>
          <w:sz w:val="24"/>
          <w:szCs w:val="24"/>
          <w:lang w:val="en-US"/>
        </w:rPr>
        <w:t>tr</w:t>
      </w:r>
      <w:r w:rsidRPr="006D5A78">
        <w:rPr>
          <w:rFonts w:ascii="Aptos" w:eastAsia="Times New Roman" w:hAnsi="Aptos"/>
          <w:color w:val="000000"/>
          <w:sz w:val="24"/>
          <w:szCs w:val="24"/>
          <w:lang w:val="en-US"/>
        </w:rPr>
        <w:t>&amp;_</w:t>
      </w:r>
      <w:r w:rsidRPr="00D53E17">
        <w:rPr>
          <w:rFonts w:ascii="Aptos" w:eastAsia="Times New Roman" w:hAnsi="Aptos"/>
          <w:color w:val="000000"/>
          <w:sz w:val="24"/>
          <w:szCs w:val="24"/>
          <w:lang w:val="en-US"/>
        </w:rPr>
        <w:t>x</w:t>
      </w:r>
      <w:r w:rsidRPr="006D5A78">
        <w:rPr>
          <w:rFonts w:ascii="Aptos" w:eastAsia="Times New Roman" w:hAnsi="Aptos"/>
          <w:color w:val="000000"/>
          <w:sz w:val="24"/>
          <w:szCs w:val="24"/>
          <w:lang w:val="en-US"/>
        </w:rPr>
        <w:t>_</w:t>
      </w:r>
      <w:r w:rsidRPr="00D53E17">
        <w:rPr>
          <w:rFonts w:ascii="Aptos" w:eastAsia="Times New Roman" w:hAnsi="Aptos"/>
          <w:color w:val="000000"/>
          <w:sz w:val="24"/>
          <w:szCs w:val="24"/>
          <w:lang w:val="en-US"/>
        </w:rPr>
        <w:t>tr</w:t>
      </w:r>
      <w:r w:rsidRPr="006D5A78">
        <w:rPr>
          <w:rFonts w:ascii="Aptos" w:eastAsia="Times New Roman" w:hAnsi="Aptos"/>
          <w:color w:val="000000"/>
          <w:sz w:val="24"/>
          <w:szCs w:val="24"/>
          <w:lang w:val="en-US"/>
        </w:rPr>
        <w:t>_</w:t>
      </w:r>
      <w:r w:rsidRPr="00D53E17">
        <w:rPr>
          <w:rFonts w:ascii="Aptos" w:eastAsia="Times New Roman" w:hAnsi="Aptos"/>
          <w:color w:val="000000"/>
          <w:sz w:val="24"/>
          <w:szCs w:val="24"/>
          <w:lang w:val="en-US"/>
        </w:rPr>
        <w:t>tl</w:t>
      </w:r>
      <w:r w:rsidRPr="006D5A78">
        <w:rPr>
          <w:rFonts w:ascii="Aptos" w:eastAsia="Times New Roman" w:hAnsi="Aptos"/>
          <w:color w:val="000000"/>
          <w:sz w:val="24"/>
          <w:szCs w:val="24"/>
          <w:lang w:val="en-US"/>
        </w:rPr>
        <w:t>=</w:t>
      </w:r>
      <w:r w:rsidRPr="00D53E17">
        <w:rPr>
          <w:rFonts w:ascii="Aptos" w:eastAsia="Times New Roman" w:hAnsi="Aptos"/>
          <w:color w:val="000000"/>
          <w:sz w:val="24"/>
          <w:szCs w:val="24"/>
          <w:lang w:val="en-US"/>
        </w:rPr>
        <w:t>el</w:t>
      </w:r>
      <w:r w:rsidRPr="006D5A78">
        <w:rPr>
          <w:rFonts w:ascii="Aptos" w:eastAsia="Times New Roman" w:hAnsi="Aptos"/>
          <w:color w:val="000000"/>
          <w:sz w:val="24"/>
          <w:szCs w:val="24"/>
          <w:lang w:val="en-US"/>
        </w:rPr>
        <w:t>&amp;_</w:t>
      </w:r>
      <w:r w:rsidRPr="00D53E17">
        <w:rPr>
          <w:rFonts w:ascii="Aptos" w:eastAsia="Times New Roman" w:hAnsi="Aptos"/>
          <w:color w:val="000000"/>
          <w:sz w:val="24"/>
          <w:szCs w:val="24"/>
          <w:lang w:val="en-US"/>
        </w:rPr>
        <w:t>x</w:t>
      </w:r>
      <w:r w:rsidRPr="006D5A78">
        <w:rPr>
          <w:rFonts w:ascii="Aptos" w:eastAsia="Times New Roman" w:hAnsi="Aptos"/>
          <w:color w:val="000000"/>
          <w:sz w:val="24"/>
          <w:szCs w:val="24"/>
          <w:lang w:val="en-US"/>
        </w:rPr>
        <w:t>_</w:t>
      </w:r>
      <w:r w:rsidRPr="00D53E17">
        <w:rPr>
          <w:rFonts w:ascii="Aptos" w:eastAsia="Times New Roman" w:hAnsi="Aptos"/>
          <w:color w:val="000000"/>
          <w:sz w:val="24"/>
          <w:szCs w:val="24"/>
          <w:lang w:val="en-US"/>
        </w:rPr>
        <w:t>tr</w:t>
      </w:r>
      <w:r w:rsidRPr="006D5A78">
        <w:rPr>
          <w:rFonts w:ascii="Aptos" w:eastAsia="Times New Roman" w:hAnsi="Aptos"/>
          <w:color w:val="000000"/>
          <w:sz w:val="24"/>
          <w:szCs w:val="24"/>
          <w:lang w:val="en-US"/>
        </w:rPr>
        <w:t>_</w:t>
      </w:r>
      <w:r w:rsidRPr="00D53E17">
        <w:rPr>
          <w:rFonts w:ascii="Aptos" w:eastAsia="Times New Roman" w:hAnsi="Aptos"/>
          <w:color w:val="000000"/>
          <w:sz w:val="24"/>
          <w:szCs w:val="24"/>
          <w:lang w:val="en-US"/>
        </w:rPr>
        <w:t>hl</w:t>
      </w:r>
      <w:r w:rsidRPr="006D5A78">
        <w:rPr>
          <w:rFonts w:ascii="Aptos" w:eastAsia="Times New Roman" w:hAnsi="Aptos"/>
          <w:color w:val="000000"/>
          <w:sz w:val="24"/>
          <w:szCs w:val="24"/>
          <w:lang w:val="en-US"/>
        </w:rPr>
        <w:t>=</w:t>
      </w:r>
      <w:r w:rsidRPr="00D53E17">
        <w:rPr>
          <w:rFonts w:ascii="Aptos" w:eastAsia="Times New Roman" w:hAnsi="Aptos"/>
          <w:color w:val="000000"/>
          <w:sz w:val="24"/>
          <w:szCs w:val="24"/>
          <w:lang w:val="en-US"/>
        </w:rPr>
        <w:t>el</w:t>
      </w:r>
      <w:r w:rsidRPr="006D5A78">
        <w:rPr>
          <w:rFonts w:ascii="Aptos" w:eastAsia="Times New Roman" w:hAnsi="Aptos"/>
          <w:color w:val="000000"/>
          <w:sz w:val="24"/>
          <w:szCs w:val="24"/>
          <w:lang w:val="en-US"/>
        </w:rPr>
        <w:t>&amp;_</w:t>
      </w:r>
      <w:r w:rsidRPr="00D53E17">
        <w:rPr>
          <w:rFonts w:ascii="Aptos" w:eastAsia="Times New Roman" w:hAnsi="Aptos"/>
          <w:color w:val="000000"/>
          <w:sz w:val="24"/>
          <w:szCs w:val="24"/>
          <w:lang w:val="en-US"/>
        </w:rPr>
        <w:t>x</w:t>
      </w:r>
      <w:r w:rsidRPr="006D5A78">
        <w:rPr>
          <w:rFonts w:ascii="Aptos" w:eastAsia="Times New Roman" w:hAnsi="Aptos"/>
          <w:color w:val="000000"/>
          <w:sz w:val="24"/>
          <w:szCs w:val="24"/>
          <w:lang w:val="en-US"/>
        </w:rPr>
        <w:t>_</w:t>
      </w:r>
      <w:r w:rsidRPr="00D53E17">
        <w:rPr>
          <w:rFonts w:ascii="Aptos" w:eastAsia="Times New Roman" w:hAnsi="Aptos"/>
          <w:color w:val="000000"/>
          <w:sz w:val="24"/>
          <w:szCs w:val="24"/>
          <w:lang w:val="en-US"/>
        </w:rPr>
        <w:t>tr</w:t>
      </w:r>
      <w:r w:rsidRPr="006D5A78">
        <w:rPr>
          <w:rFonts w:ascii="Aptos" w:eastAsia="Times New Roman" w:hAnsi="Aptos"/>
          <w:color w:val="000000"/>
          <w:sz w:val="24"/>
          <w:szCs w:val="24"/>
          <w:lang w:val="en-US"/>
        </w:rPr>
        <w:t>_</w:t>
      </w:r>
      <w:r w:rsidRPr="00D53E17">
        <w:rPr>
          <w:rFonts w:ascii="Aptos" w:eastAsia="Times New Roman" w:hAnsi="Aptos"/>
          <w:color w:val="000000"/>
          <w:sz w:val="24"/>
          <w:szCs w:val="24"/>
          <w:lang w:val="en-US"/>
        </w:rPr>
        <w:t>pto</w:t>
      </w:r>
      <w:r w:rsidRPr="006D5A78">
        <w:rPr>
          <w:rFonts w:ascii="Aptos" w:eastAsia="Times New Roman" w:hAnsi="Aptos"/>
          <w:color w:val="000000"/>
          <w:sz w:val="24"/>
          <w:szCs w:val="24"/>
          <w:lang w:val="en-US"/>
        </w:rPr>
        <w:t>=</w:t>
      </w:r>
      <w:r w:rsidRPr="00D53E17">
        <w:rPr>
          <w:rFonts w:ascii="Aptos" w:eastAsia="Times New Roman" w:hAnsi="Aptos"/>
          <w:color w:val="000000"/>
          <w:sz w:val="24"/>
          <w:szCs w:val="24"/>
          <w:lang w:val="en-US"/>
        </w:rPr>
        <w:t>wapp</w:t>
      </w:r>
    </w:p>
    <w:p w14:paraId="1DD9BE83" w14:textId="3F56F04C" w:rsidR="004D706D" w:rsidRPr="00D53E17" w:rsidRDefault="003B743B" w:rsidP="00BA1B65">
      <w:pPr>
        <w:spacing w:after="240"/>
        <w:ind w:left="709" w:hanging="720"/>
        <w:rPr>
          <w:rFonts w:ascii="Aptos" w:eastAsia="Times New Roman" w:hAnsi="Aptos"/>
          <w:color w:val="000000"/>
          <w:sz w:val="24"/>
          <w:szCs w:val="24"/>
          <w:lang w:val="en-US"/>
        </w:rPr>
      </w:pPr>
      <w:r w:rsidRPr="003B743B">
        <w:rPr>
          <w:rFonts w:ascii="Aptos" w:eastAsia="Times New Roman" w:hAnsi="Aptos"/>
          <w:color w:val="000000"/>
          <w:sz w:val="24"/>
          <w:szCs w:val="24"/>
          <w:lang w:val="en-US"/>
        </w:rPr>
        <w:t>«</w:t>
      </w:r>
      <w:proofErr w:type="spellStart"/>
      <w:r w:rsidRPr="003B743B">
        <w:rPr>
          <w:rFonts w:ascii="Aptos" w:eastAsia="Times New Roman" w:hAnsi="Aptos"/>
          <w:color w:val="000000"/>
          <w:sz w:val="24"/>
          <w:szCs w:val="24"/>
          <w:lang w:val="en-US"/>
        </w:rPr>
        <w:t>Selimiye</w:t>
      </w:r>
      <w:proofErr w:type="spellEnd"/>
      <w:r w:rsidRPr="003B743B">
        <w:rPr>
          <w:rFonts w:ascii="Aptos" w:eastAsia="Times New Roman" w:hAnsi="Aptos"/>
          <w:color w:val="000000"/>
          <w:sz w:val="24"/>
          <w:szCs w:val="24"/>
          <w:lang w:val="en-US"/>
        </w:rPr>
        <w:t xml:space="preserve"> Mosque and its Social Complex». </w:t>
      </w:r>
      <w:r w:rsidR="00BA1B65" w:rsidRPr="00BA1B65">
        <w:rPr>
          <w:rFonts w:ascii="Aptos" w:eastAsia="Times New Roman" w:hAnsi="Aptos"/>
          <w:i/>
          <w:color w:val="000000"/>
          <w:sz w:val="24"/>
          <w:szCs w:val="24"/>
          <w:lang w:val="en-US"/>
        </w:rPr>
        <w:t>UNESCO</w:t>
      </w:r>
      <w:r w:rsidR="00BA1B65" w:rsidRPr="00BA1B65">
        <w:rPr>
          <w:rFonts w:ascii="Aptos" w:eastAsia="Times New Roman" w:hAnsi="Aptos"/>
          <w:color w:val="000000"/>
          <w:sz w:val="24"/>
          <w:szCs w:val="24"/>
          <w:lang w:val="en-US"/>
        </w:rPr>
        <w:t>.</w:t>
      </w:r>
      <w:r w:rsidR="00BA1B65">
        <w:rPr>
          <w:rFonts w:ascii="Aptos" w:eastAsia="Times New Roman" w:hAnsi="Aptos"/>
          <w:color w:val="000000"/>
          <w:sz w:val="24"/>
          <w:szCs w:val="24"/>
          <w:lang w:val="en-US"/>
        </w:rPr>
        <w:br/>
      </w:r>
      <w:r w:rsidR="004D706D" w:rsidRPr="00BA1B65">
        <w:rPr>
          <w:rFonts w:ascii="Aptos" w:eastAsia="Times New Roman" w:hAnsi="Aptos"/>
          <w:color w:val="000000"/>
          <w:sz w:val="24"/>
          <w:szCs w:val="24"/>
          <w:lang w:val="en-US"/>
        </w:rPr>
        <w:t>https://whc.unesco.org/en/list/1366/</w:t>
      </w:r>
    </w:p>
    <w:p w14:paraId="456E5EAA" w14:textId="701EFE2A" w:rsidR="004D706D" w:rsidRPr="00845E48" w:rsidRDefault="00845E48" w:rsidP="00845E48">
      <w:pPr>
        <w:spacing w:after="240"/>
        <w:ind w:left="709" w:hanging="720"/>
        <w:rPr>
          <w:rFonts w:ascii="Aptos" w:eastAsia="Times New Roman" w:hAnsi="Aptos"/>
          <w:color w:val="000000"/>
          <w:sz w:val="24"/>
          <w:szCs w:val="24"/>
          <w:lang w:val="en-US"/>
        </w:rPr>
      </w:pPr>
      <w:r w:rsidRPr="00845E48">
        <w:rPr>
          <w:rFonts w:ascii="Aptos" w:eastAsia="Times New Roman" w:hAnsi="Aptos"/>
          <w:color w:val="000000"/>
          <w:sz w:val="24"/>
          <w:szCs w:val="24"/>
          <w:lang w:val="en-US"/>
        </w:rPr>
        <w:t>«</w:t>
      </w:r>
      <w:proofErr w:type="spellStart"/>
      <w:r w:rsidRPr="00845E48">
        <w:rPr>
          <w:rFonts w:ascii="Aptos" w:eastAsia="Times New Roman" w:hAnsi="Aptos"/>
          <w:color w:val="000000"/>
          <w:sz w:val="24"/>
          <w:szCs w:val="24"/>
          <w:lang w:val="en-US"/>
        </w:rPr>
        <w:t>Çanakkale</w:t>
      </w:r>
      <w:proofErr w:type="spellEnd"/>
      <w:r w:rsidRPr="00845E48">
        <w:rPr>
          <w:rFonts w:ascii="Aptos" w:eastAsia="Times New Roman" w:hAnsi="Aptos"/>
          <w:color w:val="000000"/>
          <w:sz w:val="24"/>
          <w:szCs w:val="24"/>
          <w:lang w:val="en-US"/>
        </w:rPr>
        <w:t xml:space="preserve"> Apollon </w:t>
      </w:r>
      <w:proofErr w:type="spellStart"/>
      <w:r w:rsidRPr="00845E48">
        <w:rPr>
          <w:rFonts w:ascii="Aptos" w:eastAsia="Times New Roman" w:hAnsi="Aptos"/>
          <w:color w:val="000000"/>
          <w:sz w:val="24"/>
          <w:szCs w:val="24"/>
          <w:lang w:val="en-US"/>
        </w:rPr>
        <w:t>Smintheion</w:t>
      </w:r>
      <w:proofErr w:type="spellEnd"/>
      <w:r w:rsidRPr="00845E48">
        <w:rPr>
          <w:rFonts w:ascii="Aptos" w:eastAsia="Times New Roman" w:hAnsi="Aptos"/>
          <w:color w:val="000000"/>
          <w:sz w:val="24"/>
          <w:szCs w:val="24"/>
          <w:lang w:val="en-US"/>
        </w:rPr>
        <w:t xml:space="preserve">». </w:t>
      </w:r>
      <w:r w:rsidRPr="00845E48">
        <w:rPr>
          <w:rFonts w:ascii="Aptos" w:eastAsia="Times New Roman" w:hAnsi="Aptos"/>
          <w:i/>
          <w:color w:val="000000"/>
          <w:sz w:val="24"/>
          <w:szCs w:val="24"/>
          <w:lang w:val="en-US"/>
        </w:rPr>
        <w:t>Turkish Museums</w:t>
      </w:r>
      <w:r>
        <w:rPr>
          <w:rFonts w:ascii="Aptos" w:eastAsia="Times New Roman" w:hAnsi="Aptos"/>
          <w:color w:val="000000"/>
          <w:sz w:val="24"/>
          <w:szCs w:val="24"/>
          <w:lang w:val="en-US"/>
        </w:rPr>
        <w:t>.</w:t>
      </w:r>
      <w:r>
        <w:rPr>
          <w:rFonts w:ascii="Aptos" w:eastAsia="Times New Roman" w:hAnsi="Aptos"/>
          <w:color w:val="000000"/>
          <w:sz w:val="24"/>
          <w:szCs w:val="24"/>
          <w:lang w:val="en-US"/>
        </w:rPr>
        <w:br/>
      </w:r>
      <w:r w:rsidRPr="00845E48">
        <w:rPr>
          <w:rFonts w:ascii="Aptos" w:eastAsia="Times New Roman" w:hAnsi="Aptos"/>
          <w:color w:val="000000"/>
          <w:sz w:val="24"/>
          <w:szCs w:val="24"/>
          <w:lang w:val="en-US"/>
        </w:rPr>
        <w:t>https://www.turkishmuseums.com/museum/detail/2018-canakkale-apollon-smintheion/2018/4</w:t>
      </w:r>
    </w:p>
    <w:p w14:paraId="363266A4" w14:textId="3CD0CD91" w:rsidR="004D706D" w:rsidRPr="00845E48" w:rsidRDefault="00652853" w:rsidP="00652853">
      <w:pPr>
        <w:spacing w:after="240"/>
        <w:ind w:left="709" w:hanging="720"/>
        <w:rPr>
          <w:rFonts w:ascii="Aptos" w:eastAsia="Times New Roman" w:hAnsi="Aptos"/>
          <w:color w:val="000000"/>
          <w:sz w:val="24"/>
          <w:szCs w:val="24"/>
          <w:lang w:val="en-US"/>
        </w:rPr>
      </w:pPr>
      <w:r w:rsidRPr="00652853">
        <w:rPr>
          <w:rFonts w:ascii="Aptos" w:eastAsia="Times New Roman" w:hAnsi="Aptos"/>
          <w:color w:val="000000"/>
          <w:sz w:val="24"/>
          <w:szCs w:val="24"/>
          <w:lang w:val="en-US"/>
        </w:rPr>
        <w:t>«</w:t>
      </w:r>
      <w:proofErr w:type="spellStart"/>
      <w:r w:rsidRPr="00652853">
        <w:rPr>
          <w:rFonts w:ascii="Aptos" w:eastAsia="Times New Roman" w:hAnsi="Aptos"/>
          <w:color w:val="000000"/>
          <w:sz w:val="24"/>
          <w:szCs w:val="24"/>
          <w:lang w:val="en-US"/>
        </w:rPr>
        <w:t>Çanakkale</w:t>
      </w:r>
      <w:proofErr w:type="spellEnd"/>
      <w:r w:rsidRPr="00652853">
        <w:rPr>
          <w:rFonts w:ascii="Aptos" w:eastAsia="Times New Roman" w:hAnsi="Aptos"/>
          <w:color w:val="000000"/>
          <w:sz w:val="24"/>
          <w:szCs w:val="24"/>
          <w:lang w:val="en-US"/>
        </w:rPr>
        <w:t xml:space="preserve"> </w:t>
      </w:r>
      <w:proofErr w:type="spellStart"/>
      <w:r w:rsidRPr="00652853">
        <w:rPr>
          <w:rFonts w:ascii="Aptos" w:eastAsia="Times New Roman" w:hAnsi="Aptos"/>
          <w:color w:val="000000"/>
          <w:sz w:val="24"/>
          <w:szCs w:val="24"/>
          <w:lang w:val="en-US"/>
        </w:rPr>
        <w:t>Assos</w:t>
      </w:r>
      <w:proofErr w:type="spellEnd"/>
      <w:r w:rsidRPr="00652853">
        <w:rPr>
          <w:rFonts w:ascii="Aptos" w:eastAsia="Times New Roman" w:hAnsi="Aptos"/>
          <w:color w:val="000000"/>
          <w:sz w:val="24"/>
          <w:szCs w:val="24"/>
          <w:lang w:val="en-US"/>
        </w:rPr>
        <w:t xml:space="preserve"> Archaeological Site». </w:t>
      </w:r>
      <w:r w:rsidRPr="00652853">
        <w:rPr>
          <w:rFonts w:ascii="Aptos" w:eastAsia="Times New Roman" w:hAnsi="Aptos"/>
          <w:i/>
          <w:color w:val="000000"/>
          <w:sz w:val="24"/>
          <w:szCs w:val="24"/>
          <w:lang w:val="en-US"/>
        </w:rPr>
        <w:t>Turkish Museums</w:t>
      </w:r>
      <w:r>
        <w:rPr>
          <w:rFonts w:ascii="Aptos" w:eastAsia="Times New Roman" w:hAnsi="Aptos"/>
          <w:i/>
          <w:color w:val="000000"/>
          <w:sz w:val="24"/>
          <w:szCs w:val="24"/>
          <w:lang w:val="en-US"/>
        </w:rPr>
        <w:t>.</w:t>
      </w:r>
      <w:r>
        <w:rPr>
          <w:rFonts w:ascii="Aptos" w:eastAsia="Times New Roman" w:hAnsi="Aptos"/>
          <w:color w:val="000000"/>
          <w:sz w:val="24"/>
          <w:szCs w:val="24"/>
          <w:lang w:val="en-US"/>
        </w:rPr>
        <w:br/>
      </w:r>
      <w:r w:rsidRPr="00652853">
        <w:rPr>
          <w:rFonts w:ascii="Aptos" w:eastAsia="Times New Roman" w:hAnsi="Aptos"/>
          <w:color w:val="000000"/>
          <w:sz w:val="24"/>
          <w:szCs w:val="24"/>
          <w:lang w:val="en-US"/>
        </w:rPr>
        <w:t>https://www.turkishmuseums.com/museum/detail/2019-canakkale-assos-archaeological-site/2019/4</w:t>
      </w:r>
    </w:p>
    <w:p w14:paraId="469874F9" w14:textId="2A3C84D2" w:rsidR="004D706D" w:rsidRPr="00652853" w:rsidRDefault="00652853" w:rsidP="00652853">
      <w:pPr>
        <w:spacing w:after="240"/>
        <w:ind w:left="709" w:hanging="720"/>
        <w:rPr>
          <w:rFonts w:ascii="Aptos" w:eastAsia="Times New Roman" w:hAnsi="Aptos"/>
          <w:color w:val="000000"/>
          <w:sz w:val="24"/>
          <w:szCs w:val="24"/>
          <w:lang w:val="en-US"/>
        </w:rPr>
      </w:pPr>
      <w:r w:rsidRPr="00652853">
        <w:rPr>
          <w:rFonts w:ascii="Aptos" w:eastAsia="Times New Roman" w:hAnsi="Aptos"/>
          <w:color w:val="000000"/>
          <w:sz w:val="24"/>
          <w:szCs w:val="24"/>
          <w:lang w:val="en-US"/>
        </w:rPr>
        <w:t>«</w:t>
      </w:r>
      <w:proofErr w:type="spellStart"/>
      <w:r w:rsidRPr="00652853">
        <w:rPr>
          <w:rFonts w:ascii="Aptos" w:eastAsia="Times New Roman" w:hAnsi="Aptos"/>
          <w:color w:val="000000"/>
          <w:sz w:val="24"/>
          <w:szCs w:val="24"/>
          <w:lang w:val="en-US"/>
        </w:rPr>
        <w:t>Çanakkale</w:t>
      </w:r>
      <w:proofErr w:type="spellEnd"/>
      <w:r w:rsidRPr="00652853">
        <w:rPr>
          <w:rFonts w:ascii="Aptos" w:eastAsia="Times New Roman" w:hAnsi="Aptos"/>
          <w:color w:val="000000"/>
          <w:sz w:val="24"/>
          <w:szCs w:val="24"/>
          <w:lang w:val="en-US"/>
        </w:rPr>
        <w:t xml:space="preserve"> Alexandria Troas Archaeological Site». </w:t>
      </w:r>
      <w:r w:rsidRPr="00181C4F">
        <w:rPr>
          <w:rFonts w:ascii="Aptos" w:eastAsia="Times New Roman" w:hAnsi="Aptos"/>
          <w:i/>
          <w:color w:val="000000"/>
          <w:sz w:val="24"/>
          <w:szCs w:val="24"/>
          <w:lang w:val="en-US"/>
        </w:rPr>
        <w:t>Turkish Museums</w:t>
      </w:r>
      <w:r>
        <w:rPr>
          <w:rFonts w:ascii="Aptos" w:eastAsia="Times New Roman" w:hAnsi="Aptos"/>
          <w:color w:val="000000"/>
          <w:sz w:val="24"/>
          <w:szCs w:val="24"/>
          <w:lang w:val="en-US"/>
        </w:rPr>
        <w:t xml:space="preserve">. </w:t>
      </w:r>
      <w:r w:rsidRPr="00652853">
        <w:rPr>
          <w:rFonts w:ascii="Aptos" w:eastAsia="Times New Roman" w:hAnsi="Aptos"/>
          <w:color w:val="000000"/>
          <w:sz w:val="24"/>
          <w:szCs w:val="24"/>
          <w:lang w:val="en-US"/>
        </w:rPr>
        <w:t>https://www.turkishmuseums.com/museum/detail/2017-canakkale-alexandria-troas-archaeological-site/2017/4</w:t>
      </w:r>
    </w:p>
    <w:p w14:paraId="3104381E" w14:textId="535AB7F4" w:rsidR="004D706D" w:rsidRPr="0011695B" w:rsidRDefault="0011695B" w:rsidP="002B6AF5">
      <w:pPr>
        <w:spacing w:after="240"/>
        <w:ind w:left="709" w:hanging="720"/>
        <w:rPr>
          <w:lang w:val="en-US"/>
        </w:rPr>
      </w:pPr>
      <w:r w:rsidRPr="0011695B">
        <w:rPr>
          <w:lang w:val="en-US"/>
        </w:rPr>
        <w:t xml:space="preserve">«Troy Museum </w:t>
      </w:r>
      <w:proofErr w:type="spellStart"/>
      <w:r w:rsidRPr="0011695B">
        <w:rPr>
          <w:lang w:val="en-US"/>
        </w:rPr>
        <w:t>Çanakkale</w:t>
      </w:r>
      <w:proofErr w:type="spellEnd"/>
      <w:r w:rsidRPr="00652853">
        <w:rPr>
          <w:rFonts w:ascii="Aptos" w:eastAsia="Times New Roman" w:hAnsi="Aptos"/>
          <w:color w:val="000000"/>
          <w:sz w:val="24"/>
          <w:szCs w:val="24"/>
          <w:lang w:val="en-US"/>
        </w:rPr>
        <w:t xml:space="preserve">». </w:t>
      </w:r>
      <w:r w:rsidRPr="00181C4F">
        <w:rPr>
          <w:rFonts w:ascii="Aptos" w:eastAsia="Times New Roman" w:hAnsi="Aptos"/>
          <w:i/>
          <w:color w:val="000000"/>
          <w:sz w:val="24"/>
          <w:szCs w:val="24"/>
          <w:lang w:val="en-US"/>
        </w:rPr>
        <w:t>Turkish Museums</w:t>
      </w:r>
      <w:r w:rsidRPr="0011695B">
        <w:rPr>
          <w:rFonts w:ascii="Aptos" w:eastAsia="Times New Roman" w:hAnsi="Aptos"/>
          <w:i/>
          <w:color w:val="000000"/>
          <w:sz w:val="24"/>
          <w:szCs w:val="24"/>
          <w:lang w:val="en-US"/>
        </w:rPr>
        <w:t>.</w:t>
      </w:r>
      <w:r w:rsidRPr="0011695B">
        <w:rPr>
          <w:lang w:val="en-US"/>
        </w:rPr>
        <w:t xml:space="preserve"> </w:t>
      </w:r>
      <w:r w:rsidRPr="0011695B">
        <w:rPr>
          <w:rFonts w:ascii="Aptos" w:eastAsia="Times New Roman" w:hAnsi="Aptos"/>
          <w:color w:val="000000"/>
          <w:sz w:val="24"/>
          <w:szCs w:val="24"/>
          <w:lang w:val="en-US"/>
        </w:rPr>
        <w:t>https://www.turkishmuseums.com/museum/detail/2021-troy-museum-canakkale/2021/4</w:t>
      </w:r>
    </w:p>
    <w:p w14:paraId="7483269F" w14:textId="666D8EB5" w:rsidR="004D706D" w:rsidRPr="00B97CE2" w:rsidRDefault="004D706D" w:rsidP="002B6AF5">
      <w:pPr>
        <w:spacing w:after="240"/>
        <w:ind w:left="709" w:hanging="720"/>
        <w:rPr>
          <w:lang w:val="en-US"/>
        </w:rPr>
      </w:pPr>
    </w:p>
    <w:p w14:paraId="140893CB" w14:textId="77777777" w:rsidR="004D706D" w:rsidRPr="00B97CE2" w:rsidRDefault="004D706D" w:rsidP="002B6AF5">
      <w:pPr>
        <w:spacing w:after="240"/>
        <w:ind w:left="709" w:hanging="720"/>
        <w:rPr>
          <w:lang w:val="en-US"/>
        </w:rPr>
      </w:pPr>
    </w:p>
    <w:sectPr w:rsidR="004D706D" w:rsidRPr="00B97CE2" w:rsidSect="006A4955">
      <w:footerReference w:type="default" r:id="rId10"/>
      <w:pgSz w:w="11906" w:h="16838"/>
      <w:pgMar w:top="1021" w:right="1304" w:bottom="1701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303535" w14:textId="77777777" w:rsidR="007C5E82" w:rsidRDefault="007C5E82" w:rsidP="007C5E82">
      <w:pPr>
        <w:spacing w:after="0" w:line="240" w:lineRule="auto"/>
      </w:pPr>
      <w:r>
        <w:separator/>
      </w:r>
    </w:p>
  </w:endnote>
  <w:endnote w:type="continuationSeparator" w:id="0">
    <w:p w14:paraId="4D77ECB2" w14:textId="77777777" w:rsidR="007C5E82" w:rsidRDefault="007C5E82" w:rsidP="007C5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auto"/>
    <w:pitch w:val="default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4688770"/>
      <w:docPartObj>
        <w:docPartGallery w:val="Page Numbers (Bottom of Page)"/>
        <w:docPartUnique/>
      </w:docPartObj>
    </w:sdtPr>
    <w:sdtEndPr>
      <w:rPr>
        <w:noProof/>
        <w:sz w:val="20"/>
      </w:rPr>
    </w:sdtEndPr>
    <w:sdtContent>
      <w:p w14:paraId="39531B9C" w14:textId="56FB5BF4" w:rsidR="007C5E82" w:rsidRPr="007C5E82" w:rsidRDefault="007C5E82" w:rsidP="007C5E82">
        <w:pPr>
          <w:pStyle w:val="Footer"/>
          <w:tabs>
            <w:tab w:val="clear" w:pos="4153"/>
            <w:tab w:val="clear" w:pos="8306"/>
          </w:tabs>
          <w:jc w:val="center"/>
          <w:rPr>
            <w:sz w:val="20"/>
          </w:rPr>
        </w:pPr>
        <w:r w:rsidRPr="007C5E82">
          <w:rPr>
            <w:sz w:val="20"/>
          </w:rPr>
          <w:fldChar w:fldCharType="begin"/>
        </w:r>
        <w:r w:rsidRPr="007C5E82">
          <w:rPr>
            <w:sz w:val="20"/>
          </w:rPr>
          <w:instrText xml:space="preserve"> PAGE   \* MERGEFORMAT </w:instrText>
        </w:r>
        <w:r w:rsidRPr="007C5E82">
          <w:rPr>
            <w:sz w:val="20"/>
          </w:rPr>
          <w:fldChar w:fldCharType="separate"/>
        </w:r>
        <w:r w:rsidRPr="007C5E82">
          <w:rPr>
            <w:noProof/>
            <w:sz w:val="20"/>
          </w:rPr>
          <w:t>2</w:t>
        </w:r>
        <w:r w:rsidRPr="007C5E82">
          <w:rPr>
            <w:noProof/>
            <w:sz w:val="20"/>
          </w:rPr>
          <w:fldChar w:fldCharType="end"/>
        </w:r>
      </w:p>
    </w:sdtContent>
  </w:sdt>
  <w:p w14:paraId="73873923" w14:textId="77777777" w:rsidR="007C5E82" w:rsidRPr="007C5E82" w:rsidRDefault="007C5E82" w:rsidP="007C5E82">
    <w:pPr>
      <w:pStyle w:val="Footer"/>
      <w:tabs>
        <w:tab w:val="clear" w:pos="4153"/>
        <w:tab w:val="clear" w:pos="8306"/>
      </w:tabs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883E39" w14:textId="77777777" w:rsidR="007C5E82" w:rsidRDefault="007C5E82" w:rsidP="007C5E82">
      <w:pPr>
        <w:spacing w:after="0" w:line="240" w:lineRule="auto"/>
      </w:pPr>
      <w:r>
        <w:separator/>
      </w:r>
    </w:p>
  </w:footnote>
  <w:footnote w:type="continuationSeparator" w:id="0">
    <w:p w14:paraId="70A593CF" w14:textId="77777777" w:rsidR="007C5E82" w:rsidRDefault="007C5E82" w:rsidP="007C5E8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9C6"/>
    <w:rsid w:val="00014FF8"/>
    <w:rsid w:val="00042CC4"/>
    <w:rsid w:val="0007749D"/>
    <w:rsid w:val="000D30DB"/>
    <w:rsid w:val="0011695B"/>
    <w:rsid w:val="00154045"/>
    <w:rsid w:val="00154273"/>
    <w:rsid w:val="00181C4F"/>
    <w:rsid w:val="00186093"/>
    <w:rsid w:val="001967A8"/>
    <w:rsid w:val="001C01F6"/>
    <w:rsid w:val="00212424"/>
    <w:rsid w:val="002309A5"/>
    <w:rsid w:val="00236922"/>
    <w:rsid w:val="002B6AF5"/>
    <w:rsid w:val="002E19C6"/>
    <w:rsid w:val="002F3C18"/>
    <w:rsid w:val="00367C1A"/>
    <w:rsid w:val="00381169"/>
    <w:rsid w:val="0039259F"/>
    <w:rsid w:val="003B743B"/>
    <w:rsid w:val="003B7EA1"/>
    <w:rsid w:val="003D1A27"/>
    <w:rsid w:val="003E30C9"/>
    <w:rsid w:val="00413614"/>
    <w:rsid w:val="00440A0D"/>
    <w:rsid w:val="004A56B8"/>
    <w:rsid w:val="004D706D"/>
    <w:rsid w:val="00520738"/>
    <w:rsid w:val="0053386D"/>
    <w:rsid w:val="00590DB4"/>
    <w:rsid w:val="005B24AC"/>
    <w:rsid w:val="005F0C4D"/>
    <w:rsid w:val="00614449"/>
    <w:rsid w:val="00652853"/>
    <w:rsid w:val="0065694A"/>
    <w:rsid w:val="006A4955"/>
    <w:rsid w:val="006D5A78"/>
    <w:rsid w:val="006E7416"/>
    <w:rsid w:val="007009BE"/>
    <w:rsid w:val="0073666F"/>
    <w:rsid w:val="00742DB7"/>
    <w:rsid w:val="00745F8A"/>
    <w:rsid w:val="00761894"/>
    <w:rsid w:val="00766BE4"/>
    <w:rsid w:val="00771198"/>
    <w:rsid w:val="0078316F"/>
    <w:rsid w:val="007A2B93"/>
    <w:rsid w:val="007A76F6"/>
    <w:rsid w:val="007C2948"/>
    <w:rsid w:val="007C5E82"/>
    <w:rsid w:val="007D7787"/>
    <w:rsid w:val="007F5706"/>
    <w:rsid w:val="00804AED"/>
    <w:rsid w:val="008058E2"/>
    <w:rsid w:val="00833598"/>
    <w:rsid w:val="00845E48"/>
    <w:rsid w:val="0086731F"/>
    <w:rsid w:val="008958CD"/>
    <w:rsid w:val="008C696B"/>
    <w:rsid w:val="008F6701"/>
    <w:rsid w:val="00901CF2"/>
    <w:rsid w:val="00930FDA"/>
    <w:rsid w:val="009A6E66"/>
    <w:rsid w:val="009C0D77"/>
    <w:rsid w:val="009C0F7B"/>
    <w:rsid w:val="009C4FC3"/>
    <w:rsid w:val="009E42AF"/>
    <w:rsid w:val="00A1718C"/>
    <w:rsid w:val="00A610D1"/>
    <w:rsid w:val="00AD448F"/>
    <w:rsid w:val="00AE5566"/>
    <w:rsid w:val="00AF5706"/>
    <w:rsid w:val="00B97CE2"/>
    <w:rsid w:val="00BA1B65"/>
    <w:rsid w:val="00BD14B8"/>
    <w:rsid w:val="00BD2E43"/>
    <w:rsid w:val="00C21BD0"/>
    <w:rsid w:val="00CC1D24"/>
    <w:rsid w:val="00CE7316"/>
    <w:rsid w:val="00CF000A"/>
    <w:rsid w:val="00D53E17"/>
    <w:rsid w:val="00D84D70"/>
    <w:rsid w:val="00E22325"/>
    <w:rsid w:val="00E77921"/>
    <w:rsid w:val="00EC4110"/>
    <w:rsid w:val="00F30EDD"/>
    <w:rsid w:val="00F5774A"/>
    <w:rsid w:val="00F730D9"/>
    <w:rsid w:val="00FB21CF"/>
    <w:rsid w:val="00FB7C9B"/>
    <w:rsid w:val="00FE07AD"/>
    <w:rsid w:val="00FE2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BC12D"/>
  <w15:chartTrackingRefBased/>
  <w15:docId w15:val="{EC1F1747-CE10-41EC-B48F-2414611B9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B74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7C5E8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7C5E82"/>
  </w:style>
  <w:style w:type="paragraph" w:styleId="Footer">
    <w:name w:val="footer"/>
    <w:basedOn w:val="Normal"/>
    <w:link w:val="FooterChar"/>
    <w:uiPriority w:val="99"/>
    <w:unhideWhenUsed/>
    <w:rsid w:val="007C5E8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5E82"/>
  </w:style>
  <w:style w:type="character" w:styleId="Hyperlink">
    <w:name w:val="Hyperlink"/>
    <w:basedOn w:val="DefaultParagraphFont"/>
    <w:uiPriority w:val="99"/>
    <w:unhideWhenUsed/>
    <w:rsid w:val="0041361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3614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3B743B"/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52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0bbfbbc-ae4c-4493-b94a-ba0503eee42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44136A03300E45B997BB18A3106E67" ma:contentTypeVersion="13" ma:contentTypeDescription="Create a new document." ma:contentTypeScope="" ma:versionID="8629a84ec6364750da83c5ea25172c6a">
  <xsd:schema xmlns:xsd="http://www.w3.org/2001/XMLSchema" xmlns:xs="http://www.w3.org/2001/XMLSchema" xmlns:p="http://schemas.microsoft.com/office/2006/metadata/properties" xmlns:ns3="50bbfbbc-ae4c-4493-b94a-ba0503eee42f" targetNamespace="http://schemas.microsoft.com/office/2006/metadata/properties" ma:root="true" ma:fieldsID="3f547bb8c8e29047180a460bd9f0d129" ns3:_="">
    <xsd:import namespace="50bbfbbc-ae4c-4493-b94a-ba0503eee42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_activity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bfbbc-ae4c-4493-b94a-ba0503eee4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114ADB-BEB5-46CE-A1D4-7EFA86C0736D}">
  <ds:schemaRefs>
    <ds:schemaRef ds:uri="http://www.w3.org/XML/1998/namespace"/>
    <ds:schemaRef ds:uri="http://schemas.microsoft.com/office/2006/documentManagement/types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schemas.microsoft.com/office/infopath/2007/PartnerControls"/>
    <ds:schemaRef ds:uri="50bbfbbc-ae4c-4493-b94a-ba0503eee42f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00F9FCD3-4001-4FCA-A652-ACAF2B2D6D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040911-C603-42CD-A924-2B2A2DA7F9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bbfbbc-ae4c-4493-b94a-ba0503eee4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856</TotalTime>
  <Pages>5</Pages>
  <Words>1199</Words>
  <Characters>6476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Athens College</Company>
  <LinksUpToDate>false</LinksUpToDate>
  <CharactersWithSpaces>7660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Μάριος Μπλέτας</dc:creator>
  <cp:keywords/>
  <dc:description/>
  <cp:lastModifiedBy>Μάριος Μπλέτας</cp:lastModifiedBy>
  <cp:revision>67</cp:revision>
  <dcterms:created xsi:type="dcterms:W3CDTF">2025-12-12T07:38:00Z</dcterms:created>
  <dcterms:modified xsi:type="dcterms:W3CDTF">2025-12-17T08:36:00Z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0x010100D944136A03300E45B997BB18A3106E67</vt:lpwstr>
  </property>
</Properties>
</file>