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06E0" w14:textId="77777777" w:rsidR="0073392C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2DF1660A" wp14:editId="20E46A9F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5DB1932" wp14:editId="71627F48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3B4AC998" wp14:editId="6AB9F18D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7322A427" w14:textId="77777777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CF72CC" w:rsidRPr="00CF72CC">
        <w:rPr>
          <w:rFonts w:ascii="Arial" w:eastAsia="Times New Roman" w:hAnsi="Arial" w:cs="Arial"/>
          <w:noProof/>
          <w:color w:val="000000"/>
          <w:sz w:val="24"/>
          <w:lang w:eastAsia="el-GR"/>
        </w:rPr>
        <w:t>5</w:t>
      </w:r>
    </w:p>
    <w:p w14:paraId="130051C6" w14:textId="77777777" w:rsidR="00E62243" w:rsidRPr="00BF6096" w:rsidRDefault="00D0177F" w:rsidP="00BF6096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Βιβλία για την </w:t>
      </w:r>
      <w:r w:rsidR="00D50B52" w:rsidRPr="00D50B5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5</w:t>
      </w:r>
      <w:r w:rsidR="002622C0" w:rsidRP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-</w:t>
      </w:r>
      <w:r w:rsidR="00D50B52" w:rsidRPr="00D50B5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6</w:t>
      </w:r>
      <w:r w:rsidR="002622C0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η</w:t>
      </w:r>
      <w:r w:rsidR="00892EE3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τάξη</w:t>
      </w:r>
      <w:r w:rsidR="0053239D" w:rsidRPr="00892EE3">
        <w:rPr>
          <w:noProof/>
        </w:rPr>
        <w:drawing>
          <wp:anchor distT="0" distB="0" distL="114300" distR="114300" simplePos="0" relativeHeight="251662336" behindDoc="1" locked="0" layoutInCell="1" allowOverlap="1" wp14:anchorId="628242D7" wp14:editId="3A4B2199">
            <wp:simplePos x="0" y="0"/>
            <wp:positionH relativeFrom="page">
              <wp:align>left</wp:align>
            </wp:positionH>
            <wp:positionV relativeFrom="page">
              <wp:posOffset>5724525</wp:posOffset>
            </wp:positionV>
            <wp:extent cx="2214880" cy="57054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DD819" w14:textId="77777777" w:rsidR="00254E01" w:rsidRPr="00D50B52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50B52">
        <w:rPr>
          <w:rFonts w:ascii="Arial" w:hAnsi="Arial" w:cs="Arial"/>
          <w:sz w:val="24"/>
          <w:szCs w:val="24"/>
        </w:rPr>
        <w:t xml:space="preserve">Αγγελίδου, Μαρία. </w:t>
      </w:r>
      <w:r w:rsidRPr="00D50B52">
        <w:rPr>
          <w:rFonts w:ascii="Arial" w:hAnsi="Arial" w:cs="Arial"/>
          <w:sz w:val="24"/>
          <w:szCs w:val="24"/>
          <w:u w:val="single"/>
        </w:rPr>
        <w:t>Οδύσσεια : η περιπέτεια</w:t>
      </w:r>
      <w:r w:rsidRPr="00D50B5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50B52">
        <w:rPr>
          <w:rFonts w:ascii="Arial" w:hAnsi="Arial" w:cs="Arial"/>
          <w:sz w:val="24"/>
          <w:szCs w:val="24"/>
        </w:rPr>
        <w:t>Εκδ</w:t>
      </w:r>
      <w:proofErr w:type="spellEnd"/>
      <w:r w:rsidRPr="00D50B5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50B52">
        <w:rPr>
          <w:rFonts w:ascii="Arial" w:hAnsi="Arial" w:cs="Arial"/>
          <w:sz w:val="24"/>
          <w:szCs w:val="24"/>
        </w:rPr>
        <w:t>Καλέντης</w:t>
      </w:r>
      <w:proofErr w:type="spellEnd"/>
      <w:r w:rsidRPr="00D50B52">
        <w:rPr>
          <w:rFonts w:ascii="Arial" w:hAnsi="Arial" w:cs="Arial"/>
          <w:sz w:val="24"/>
          <w:szCs w:val="24"/>
        </w:rPr>
        <w:t>, 2025.</w:t>
      </w:r>
    </w:p>
    <w:p w14:paraId="5B67EF47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B0585">
        <w:rPr>
          <w:rFonts w:ascii="Arial" w:hAnsi="Arial" w:cs="Arial"/>
          <w:sz w:val="24"/>
          <w:szCs w:val="24"/>
        </w:rPr>
        <w:t xml:space="preserve">Αλεξοπούλου-Πετράκη, </w:t>
      </w:r>
      <w:proofErr w:type="spellStart"/>
      <w:r w:rsidRPr="00FB0585">
        <w:rPr>
          <w:rFonts w:ascii="Arial" w:hAnsi="Arial" w:cs="Arial"/>
          <w:sz w:val="24"/>
          <w:szCs w:val="24"/>
        </w:rPr>
        <w:t>Φραντζέσκα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Αλλαγές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Διάπλαση, 2019.</w:t>
      </w:r>
    </w:p>
    <w:p w14:paraId="3D535979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A76EB">
        <w:rPr>
          <w:rFonts w:ascii="Arial" w:hAnsi="Arial" w:cs="Arial"/>
          <w:sz w:val="24"/>
          <w:szCs w:val="24"/>
        </w:rPr>
        <w:t>Ανδριόπουλος, Θοδωρής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Ποιος σκότωσε τον κύριο Χ; : ένα ταξίδι στον χρόνο... ένα έγκλημα... ένα απρόσμενο φινάλε</w:t>
      </w:r>
      <w:r w:rsidRPr="00AA76EB">
        <w:rPr>
          <w:rFonts w:ascii="Arial" w:hAnsi="Arial" w:cs="Arial"/>
          <w:sz w:val="24"/>
          <w:szCs w:val="24"/>
        </w:rPr>
        <w:t>...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Ελληνοεκδοτική</w:t>
      </w:r>
      <w:proofErr w:type="spellEnd"/>
      <w:r>
        <w:rPr>
          <w:rFonts w:ascii="Arial" w:hAnsi="Arial" w:cs="Arial"/>
          <w:sz w:val="24"/>
          <w:szCs w:val="24"/>
        </w:rPr>
        <w:t>, 2018.</w:t>
      </w:r>
    </w:p>
    <w:p w14:paraId="419C5943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B0585">
        <w:rPr>
          <w:rFonts w:ascii="Arial" w:hAnsi="Arial" w:cs="Arial"/>
          <w:sz w:val="24"/>
          <w:szCs w:val="24"/>
        </w:rPr>
        <w:t xml:space="preserve">Αντωνίου, </w:t>
      </w:r>
      <w:proofErr w:type="spellStart"/>
      <w:r w:rsidRPr="00FB0585">
        <w:rPr>
          <w:rFonts w:ascii="Arial" w:hAnsi="Arial" w:cs="Arial"/>
          <w:sz w:val="24"/>
          <w:szCs w:val="24"/>
        </w:rPr>
        <w:t>Σάντη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r w:rsidRPr="00254E01">
        <w:rPr>
          <w:rFonts w:ascii="Arial" w:hAnsi="Arial" w:cs="Arial"/>
          <w:sz w:val="24"/>
          <w:szCs w:val="24"/>
          <w:u w:val="single"/>
        </w:rPr>
        <w:t>Πόσα μέτρα είναι ο κόσμος μας; : η ζωή, το έργο και ο κόσμος του Αδαμάντιου Διαμαντή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2024.</w:t>
      </w:r>
    </w:p>
    <w:p w14:paraId="2619452B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B0585">
        <w:rPr>
          <w:rFonts w:ascii="Arial" w:hAnsi="Arial" w:cs="Arial"/>
          <w:sz w:val="24"/>
          <w:szCs w:val="24"/>
        </w:rPr>
        <w:t>Αποστολίδη, Χριστίνα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Χόρεψε μαζί μου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2023.</w:t>
      </w:r>
    </w:p>
    <w:p w14:paraId="327F56B1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B0585">
        <w:rPr>
          <w:rFonts w:ascii="Arial" w:hAnsi="Arial" w:cs="Arial"/>
          <w:sz w:val="24"/>
          <w:szCs w:val="24"/>
        </w:rPr>
        <w:t>Βασιλειάδου, Μάρω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1821 : ένα εικονογραφημένο ταξίδι προς την ελευθερία.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2021.</w:t>
      </w:r>
    </w:p>
    <w:p w14:paraId="5A2D967F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086F2C">
        <w:rPr>
          <w:rFonts w:ascii="Arial" w:hAnsi="Arial" w:cs="Arial"/>
          <w:sz w:val="24"/>
          <w:szCs w:val="24"/>
        </w:rPr>
        <w:t>Διβάνη, Λένα</w:t>
      </w:r>
      <w:r>
        <w:rPr>
          <w:rFonts w:ascii="Arial" w:hAnsi="Arial" w:cs="Arial"/>
          <w:sz w:val="24"/>
          <w:szCs w:val="24"/>
        </w:rPr>
        <w:t xml:space="preserve">. </w:t>
      </w:r>
      <w:r w:rsidRPr="00086F2C">
        <w:rPr>
          <w:rFonts w:ascii="Arial" w:hAnsi="Arial" w:cs="Arial"/>
          <w:sz w:val="24"/>
          <w:szCs w:val="24"/>
        </w:rPr>
        <w:t xml:space="preserve">Σειρά: </w:t>
      </w:r>
      <w:r w:rsidRPr="00254E01">
        <w:rPr>
          <w:rFonts w:ascii="Arial" w:hAnsi="Arial" w:cs="Arial"/>
          <w:sz w:val="24"/>
          <w:szCs w:val="24"/>
          <w:u w:val="single"/>
        </w:rPr>
        <w:t>Σύγχρονη λογοτεχνία για παιδιά και για νέους. Αμαλία</w:t>
      </w:r>
      <w:r w:rsidRPr="00086F2C">
        <w:rPr>
          <w:rFonts w:ascii="Arial" w:hAnsi="Arial" w:cs="Arial"/>
          <w:sz w:val="24"/>
          <w:szCs w:val="24"/>
        </w:rPr>
        <w:t xml:space="preserve"> (Ενδεικτικοί τίτλοι: </w:t>
      </w:r>
      <w:r w:rsidRPr="00F27A34">
        <w:rPr>
          <w:rFonts w:ascii="Arial" w:hAnsi="Arial" w:cs="Arial"/>
          <w:sz w:val="24"/>
          <w:szCs w:val="24"/>
        </w:rPr>
        <w:t>Η Αμαλία και η χειρότερη της φίλη</w:t>
      </w:r>
      <w:r w:rsidRPr="00086F2C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086F2C">
        <w:rPr>
          <w:rFonts w:ascii="Arial" w:hAnsi="Arial" w:cs="Arial"/>
          <w:sz w:val="24"/>
          <w:szCs w:val="24"/>
        </w:rPr>
        <w:t>Εκδ</w:t>
      </w:r>
      <w:proofErr w:type="spellEnd"/>
      <w:r w:rsidRPr="00086F2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Πατάκη</w:t>
      </w:r>
      <w:r w:rsidRPr="00086F2C">
        <w:rPr>
          <w:rFonts w:ascii="Arial" w:hAnsi="Arial" w:cs="Arial"/>
          <w:sz w:val="24"/>
          <w:szCs w:val="24"/>
        </w:rPr>
        <w:t>, 2025.</w:t>
      </w:r>
    </w:p>
    <w:p w14:paraId="21F369F2" w14:textId="77777777" w:rsidR="00254E01" w:rsidRPr="00FB0585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B0585">
        <w:rPr>
          <w:rFonts w:ascii="Arial" w:hAnsi="Arial" w:cs="Arial"/>
          <w:sz w:val="24"/>
          <w:szCs w:val="24"/>
        </w:rPr>
        <w:t>Ζαβάκου</w:t>
      </w:r>
      <w:proofErr w:type="spellEnd"/>
      <w:r w:rsidRPr="00FB0585">
        <w:rPr>
          <w:rFonts w:ascii="Arial" w:hAnsi="Arial" w:cs="Arial"/>
          <w:sz w:val="24"/>
          <w:szCs w:val="24"/>
        </w:rPr>
        <w:t>, Μαρία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 xml:space="preserve">Ζωή και Μάρκος εναντίον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Χάκερς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Petita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Demas, 2023.</w:t>
      </w:r>
    </w:p>
    <w:p w14:paraId="12341A4C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B0585">
        <w:rPr>
          <w:rFonts w:ascii="Arial" w:hAnsi="Arial" w:cs="Arial"/>
          <w:sz w:val="24"/>
          <w:szCs w:val="24"/>
        </w:rPr>
        <w:t>Ζέη</w:t>
      </w:r>
      <w:proofErr w:type="spellEnd"/>
      <w:r w:rsidRPr="00FB0585">
        <w:rPr>
          <w:rFonts w:ascii="Arial" w:hAnsi="Arial" w:cs="Arial"/>
          <w:sz w:val="24"/>
          <w:szCs w:val="24"/>
        </w:rPr>
        <w:t>, Άλκη</w:t>
      </w:r>
      <w:r>
        <w:rPr>
          <w:rFonts w:ascii="Arial" w:hAnsi="Arial" w:cs="Arial"/>
          <w:sz w:val="24"/>
          <w:szCs w:val="24"/>
        </w:rPr>
        <w:t xml:space="preserve"> (</w:t>
      </w:r>
      <w:r w:rsidRPr="00FB0585">
        <w:rPr>
          <w:rFonts w:ascii="Arial" w:hAnsi="Arial" w:cs="Arial"/>
          <w:sz w:val="24"/>
          <w:szCs w:val="24"/>
        </w:rPr>
        <w:t>διασκευή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B0585">
        <w:rPr>
          <w:rFonts w:ascii="Arial" w:hAnsi="Arial" w:cs="Arial"/>
          <w:sz w:val="24"/>
          <w:szCs w:val="24"/>
        </w:rPr>
        <w:t>Δαρλάση</w:t>
      </w:r>
      <w:proofErr w:type="spellEnd"/>
      <w:r w:rsidR="00845F07" w:rsidRPr="00845F07">
        <w:rPr>
          <w:rFonts w:ascii="Arial" w:hAnsi="Arial" w:cs="Arial"/>
          <w:sz w:val="24"/>
          <w:szCs w:val="24"/>
        </w:rPr>
        <w:t xml:space="preserve">, </w:t>
      </w:r>
      <w:r w:rsidR="00845F07" w:rsidRPr="00FB0585">
        <w:rPr>
          <w:rFonts w:ascii="Arial" w:hAnsi="Arial" w:cs="Arial"/>
          <w:sz w:val="24"/>
          <w:szCs w:val="24"/>
        </w:rPr>
        <w:t>Αγγελική</w:t>
      </w:r>
      <w:r>
        <w:rPr>
          <w:rFonts w:ascii="Arial" w:hAnsi="Arial" w:cs="Arial"/>
          <w:sz w:val="24"/>
          <w:szCs w:val="24"/>
        </w:rPr>
        <w:t xml:space="preserve">). </w:t>
      </w:r>
      <w:r w:rsidRPr="00254E01">
        <w:rPr>
          <w:rFonts w:ascii="Arial" w:hAnsi="Arial" w:cs="Arial"/>
          <w:sz w:val="24"/>
          <w:szCs w:val="24"/>
          <w:u w:val="single"/>
        </w:rPr>
        <w:t>Ο μεγάλος περίπατος του Πέτρου (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Graphic</w:t>
      </w:r>
      <w:r w:rsidRPr="00254E01">
        <w:rPr>
          <w:rFonts w:ascii="Arial" w:hAnsi="Arial" w:cs="Arial"/>
          <w:sz w:val="24"/>
          <w:szCs w:val="24"/>
          <w:u w:val="single"/>
        </w:rPr>
        <w:t xml:space="preserve"> 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Novel</w:t>
      </w:r>
      <w:r w:rsidRPr="00254E01">
        <w:rPr>
          <w:rFonts w:ascii="Arial" w:hAnsi="Arial" w:cs="Arial"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2020.</w:t>
      </w:r>
    </w:p>
    <w:p w14:paraId="73E17D9E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27A34">
        <w:rPr>
          <w:rFonts w:ascii="Arial" w:hAnsi="Arial" w:cs="Arial"/>
          <w:sz w:val="24"/>
          <w:szCs w:val="24"/>
        </w:rPr>
        <w:t>Καλιότσος</w:t>
      </w:r>
      <w:proofErr w:type="spellEnd"/>
      <w:r w:rsidRPr="00F27A34">
        <w:rPr>
          <w:rFonts w:ascii="Arial" w:hAnsi="Arial" w:cs="Arial"/>
          <w:sz w:val="24"/>
          <w:szCs w:val="24"/>
        </w:rPr>
        <w:t>, Παντελής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Τα ξύλινα σπαθιά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2025.</w:t>
      </w:r>
    </w:p>
    <w:p w14:paraId="2C9D1674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14D88">
        <w:rPr>
          <w:rFonts w:ascii="Arial" w:hAnsi="Arial" w:cs="Arial"/>
          <w:sz w:val="24"/>
          <w:szCs w:val="24"/>
        </w:rPr>
        <w:t>Κουππάνου</w:t>
      </w:r>
      <w:proofErr w:type="spellEnd"/>
      <w:r w:rsidRPr="00514D88">
        <w:rPr>
          <w:rFonts w:ascii="Arial" w:hAnsi="Arial" w:cs="Arial"/>
          <w:sz w:val="24"/>
          <w:szCs w:val="24"/>
        </w:rPr>
        <w:t>, Άννα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Όταν μας άφησε η θάλασσα</w:t>
      </w:r>
      <w:r w:rsidRPr="00254E01">
        <w:rPr>
          <w:u w:val="single"/>
        </w:rPr>
        <w:t xml:space="preserve">: </w:t>
      </w:r>
      <w:r w:rsidRPr="00254E01">
        <w:rPr>
          <w:rFonts w:ascii="Arial" w:hAnsi="Arial" w:cs="Arial"/>
          <w:sz w:val="24"/>
          <w:szCs w:val="24"/>
          <w:u w:val="single"/>
        </w:rPr>
        <w:t>μια ιστορία βασισμένη σε πραγματικά γεγονότα από την Κύπρο του 1974.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2024.</w:t>
      </w:r>
    </w:p>
    <w:p w14:paraId="217323F4" w14:textId="77777777" w:rsidR="00254E01" w:rsidRPr="00B469B4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514D88">
        <w:rPr>
          <w:rFonts w:ascii="Arial" w:hAnsi="Arial" w:cs="Arial"/>
          <w:sz w:val="24"/>
          <w:szCs w:val="24"/>
        </w:rPr>
        <w:t xml:space="preserve">Μαθιουδάκης, Νίκος &amp; </w:t>
      </w:r>
      <w:proofErr w:type="spellStart"/>
      <w:r w:rsidRPr="00514D88">
        <w:rPr>
          <w:rFonts w:ascii="Arial" w:hAnsi="Arial" w:cs="Arial"/>
          <w:sz w:val="24"/>
          <w:szCs w:val="24"/>
        </w:rPr>
        <w:t>Μπονάνος</w:t>
      </w:r>
      <w:proofErr w:type="spellEnd"/>
      <w:r w:rsidRPr="00514D88">
        <w:rPr>
          <w:rFonts w:ascii="Arial" w:hAnsi="Arial" w:cs="Arial"/>
          <w:sz w:val="24"/>
          <w:szCs w:val="24"/>
        </w:rPr>
        <w:t xml:space="preserve">, Μάνος. Σειρά: </w:t>
      </w:r>
      <w:r w:rsidRPr="00B469B4">
        <w:rPr>
          <w:rFonts w:ascii="Arial" w:hAnsi="Arial" w:cs="Arial"/>
          <w:sz w:val="24"/>
          <w:szCs w:val="24"/>
        </w:rPr>
        <w:tab/>
      </w:r>
      <w:r w:rsidRPr="00254E01">
        <w:rPr>
          <w:rFonts w:ascii="Arial" w:hAnsi="Arial" w:cs="Arial"/>
          <w:sz w:val="24"/>
          <w:szCs w:val="24"/>
          <w:u w:val="single"/>
        </w:rPr>
        <w:t>Το όνομά μου είναι...</w:t>
      </w:r>
      <w:r w:rsidRPr="00B469B4">
        <w:rPr>
          <w:rFonts w:ascii="Arial" w:hAnsi="Arial" w:cs="Arial"/>
          <w:sz w:val="24"/>
          <w:szCs w:val="24"/>
        </w:rPr>
        <w:t xml:space="preserve"> </w:t>
      </w:r>
      <w:r w:rsidRPr="00514D88">
        <w:rPr>
          <w:rFonts w:ascii="Arial" w:hAnsi="Arial" w:cs="Arial"/>
          <w:sz w:val="24"/>
          <w:szCs w:val="24"/>
        </w:rPr>
        <w:t>(Ενδεικτικοί τίτλοι:</w:t>
      </w:r>
      <w:r>
        <w:rPr>
          <w:rFonts w:ascii="Arial" w:hAnsi="Arial" w:cs="Arial"/>
          <w:sz w:val="24"/>
          <w:szCs w:val="24"/>
        </w:rPr>
        <w:t xml:space="preserve"> </w:t>
      </w:r>
      <w:r w:rsidRPr="00B469B4">
        <w:rPr>
          <w:rFonts w:ascii="Arial" w:hAnsi="Arial" w:cs="Arial"/>
          <w:sz w:val="24"/>
          <w:szCs w:val="24"/>
        </w:rPr>
        <w:t>Νίκος Καρούζος</w:t>
      </w:r>
      <w:r>
        <w:rPr>
          <w:rFonts w:ascii="Arial" w:hAnsi="Arial" w:cs="Arial"/>
          <w:sz w:val="24"/>
          <w:szCs w:val="24"/>
        </w:rPr>
        <w:t xml:space="preserve">, </w:t>
      </w:r>
      <w:r w:rsidRPr="00B469B4">
        <w:rPr>
          <w:rFonts w:ascii="Arial" w:hAnsi="Arial" w:cs="Arial"/>
          <w:sz w:val="24"/>
          <w:szCs w:val="24"/>
        </w:rPr>
        <w:t xml:space="preserve">Κική </w:t>
      </w:r>
      <w:proofErr w:type="spellStart"/>
      <w:r w:rsidRPr="00B469B4">
        <w:rPr>
          <w:rFonts w:ascii="Arial" w:hAnsi="Arial" w:cs="Arial"/>
          <w:sz w:val="24"/>
          <w:szCs w:val="24"/>
        </w:rPr>
        <w:t>Δημουλά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B469B4">
        <w:rPr>
          <w:rFonts w:ascii="Arial" w:hAnsi="Arial" w:cs="Arial"/>
          <w:sz w:val="24"/>
          <w:szCs w:val="24"/>
        </w:rPr>
        <w:t>Γιώργος Σεφέρης</w:t>
      </w:r>
      <w:r>
        <w:rPr>
          <w:rFonts w:ascii="Arial" w:hAnsi="Arial" w:cs="Arial"/>
          <w:sz w:val="24"/>
          <w:szCs w:val="24"/>
        </w:rPr>
        <w:t xml:space="preserve">, </w:t>
      </w:r>
      <w:r w:rsidRPr="00B469B4">
        <w:rPr>
          <w:rFonts w:ascii="Arial" w:hAnsi="Arial" w:cs="Arial"/>
          <w:sz w:val="24"/>
          <w:szCs w:val="24"/>
        </w:rPr>
        <w:t>Κ. Π. Καβάφης</w:t>
      </w:r>
      <w:r w:rsidRPr="00514D88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514D88">
        <w:rPr>
          <w:rFonts w:ascii="Arial" w:hAnsi="Arial" w:cs="Arial"/>
          <w:sz w:val="24"/>
          <w:szCs w:val="24"/>
        </w:rPr>
        <w:t>Εκδ</w:t>
      </w:r>
      <w:proofErr w:type="spellEnd"/>
      <w:r w:rsidRPr="00514D8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Ίκαρος</w:t>
      </w:r>
      <w:r w:rsidRPr="00514D88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4</w:t>
      </w:r>
      <w:r w:rsidRPr="00514D88">
        <w:rPr>
          <w:rFonts w:ascii="Arial" w:hAnsi="Arial" w:cs="Arial"/>
          <w:sz w:val="24"/>
          <w:szCs w:val="24"/>
        </w:rPr>
        <w:t>.</w:t>
      </w:r>
    </w:p>
    <w:p w14:paraId="593709E0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Μανδηλαράς, Φίλιππος &amp; Γεωργούλας, Ηλίας. </w:t>
      </w:r>
      <w:r w:rsidRPr="00254E01">
        <w:rPr>
          <w:rFonts w:ascii="Arial" w:hAnsi="Arial" w:cs="Arial"/>
          <w:sz w:val="24"/>
          <w:szCs w:val="24"/>
          <w:u w:val="single"/>
        </w:rPr>
        <w:t>Πυθαγόρας-Παιχνίδια του νου.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2025.</w:t>
      </w:r>
    </w:p>
    <w:p w14:paraId="2F82C618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B0585">
        <w:rPr>
          <w:rFonts w:ascii="Arial" w:hAnsi="Arial" w:cs="Arial"/>
          <w:sz w:val="24"/>
          <w:szCs w:val="24"/>
        </w:rPr>
        <w:t>Περικλέους</w:t>
      </w:r>
      <w:proofErr w:type="spellEnd"/>
      <w:r w:rsidRPr="00FB0585">
        <w:rPr>
          <w:rFonts w:ascii="Arial" w:hAnsi="Arial" w:cs="Arial"/>
          <w:sz w:val="24"/>
          <w:szCs w:val="24"/>
        </w:rPr>
        <w:t>, Έλενα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Τα κατάφερα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FB0585">
        <w:rPr>
          <w:rFonts w:ascii="Arial" w:hAnsi="Arial" w:cs="Arial"/>
          <w:sz w:val="24"/>
          <w:szCs w:val="24"/>
        </w:rPr>
        <w:t>Καλειδοσκόπιο, 2024.</w:t>
      </w:r>
    </w:p>
    <w:p w14:paraId="46F659E4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FB0585">
        <w:rPr>
          <w:rFonts w:ascii="Arial" w:hAnsi="Arial" w:cs="Arial"/>
          <w:sz w:val="24"/>
          <w:szCs w:val="24"/>
        </w:rPr>
        <w:t>Πίνη</w:t>
      </w:r>
      <w:proofErr w:type="spellEnd"/>
      <w:r w:rsidRPr="00FB0585">
        <w:rPr>
          <w:rFonts w:ascii="Arial" w:hAnsi="Arial" w:cs="Arial"/>
          <w:sz w:val="24"/>
          <w:szCs w:val="24"/>
        </w:rPr>
        <w:t>, Εύη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Η κυρά της Ελευσίνας και άλλες ιστορίες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2024.</w:t>
      </w:r>
    </w:p>
    <w:p w14:paraId="73E34B21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Σαρή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Ζώρζ</w:t>
      </w:r>
      <w:proofErr w:type="spellEnd"/>
      <w:r w:rsidRPr="00FB05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 xml:space="preserve">Ο θησαυρός της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Βαγίας</w:t>
      </w:r>
      <w:proofErr w:type="spellEnd"/>
      <w:r w:rsidRPr="00254E01">
        <w:rPr>
          <w:rFonts w:ascii="Arial" w:hAnsi="Arial" w:cs="Arial"/>
          <w:sz w:val="24"/>
          <w:szCs w:val="24"/>
          <w:u w:val="single"/>
        </w:rPr>
        <w:t xml:space="preserve"> (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Graphic</w:t>
      </w:r>
      <w:r w:rsidRPr="00254E01">
        <w:rPr>
          <w:rFonts w:ascii="Arial" w:hAnsi="Arial" w:cs="Arial"/>
          <w:sz w:val="24"/>
          <w:szCs w:val="24"/>
          <w:u w:val="single"/>
        </w:rPr>
        <w:t xml:space="preserve"> 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Novel</w:t>
      </w:r>
      <w:r w:rsidRPr="00254E01">
        <w:rPr>
          <w:rFonts w:ascii="Arial" w:hAnsi="Arial" w:cs="Arial"/>
          <w:sz w:val="24"/>
          <w:szCs w:val="24"/>
          <w:u w:val="single"/>
        </w:rPr>
        <w:t>).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Πατάκη, 2022.</w:t>
      </w:r>
    </w:p>
    <w:p w14:paraId="71C61FE1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50B52">
        <w:rPr>
          <w:rFonts w:ascii="Arial" w:hAnsi="Arial" w:cs="Arial"/>
          <w:sz w:val="24"/>
          <w:szCs w:val="24"/>
        </w:rPr>
        <w:t>Σβορώνου</w:t>
      </w:r>
      <w:proofErr w:type="spellEnd"/>
      <w:r w:rsidRPr="00D50B52">
        <w:rPr>
          <w:rFonts w:ascii="Arial" w:hAnsi="Arial" w:cs="Arial"/>
          <w:sz w:val="24"/>
          <w:szCs w:val="24"/>
        </w:rPr>
        <w:t>, Ελένη</w:t>
      </w:r>
      <w:r>
        <w:rPr>
          <w:rFonts w:ascii="Arial" w:hAnsi="Arial" w:cs="Arial"/>
          <w:sz w:val="24"/>
          <w:szCs w:val="24"/>
        </w:rPr>
        <w:t xml:space="preserve">. </w:t>
      </w:r>
      <w:r w:rsidRPr="00D50B52">
        <w:rPr>
          <w:rFonts w:ascii="Arial" w:hAnsi="Arial" w:cs="Arial"/>
          <w:sz w:val="24"/>
          <w:szCs w:val="24"/>
        </w:rPr>
        <w:t>Σειρά: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Διαδραστικές</w:t>
      </w:r>
      <w:proofErr w:type="spellEnd"/>
      <w:r w:rsidRPr="00254E01">
        <w:rPr>
          <w:rFonts w:ascii="Arial" w:hAnsi="Arial" w:cs="Arial"/>
          <w:sz w:val="24"/>
          <w:szCs w:val="24"/>
          <w:u w:val="single"/>
        </w:rPr>
        <w:t xml:space="preserve"> διαδρομές</w:t>
      </w:r>
      <w:r w:rsidRPr="00D50B52">
        <w:rPr>
          <w:rFonts w:ascii="Arial" w:hAnsi="Arial" w:cs="Arial"/>
          <w:sz w:val="24"/>
          <w:szCs w:val="24"/>
        </w:rPr>
        <w:t xml:space="preserve">. (Ενδεικτικοί τίτλοι: </w:t>
      </w:r>
      <w:r>
        <w:rPr>
          <w:rFonts w:ascii="Arial" w:hAnsi="Arial" w:cs="Arial"/>
          <w:sz w:val="24"/>
          <w:szCs w:val="24"/>
        </w:rPr>
        <w:t>Αθήνα</w:t>
      </w:r>
      <w:r w:rsidRPr="00D50B52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D50B52">
        <w:rPr>
          <w:rFonts w:ascii="Arial" w:hAnsi="Arial" w:cs="Arial"/>
          <w:sz w:val="24"/>
          <w:szCs w:val="24"/>
        </w:rPr>
        <w:t>Εκδ</w:t>
      </w:r>
      <w:proofErr w:type="spellEnd"/>
      <w:r w:rsidRPr="00D50B52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Καλέντης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8C1F459" w14:textId="77777777" w:rsidR="00254E01" w:rsidRPr="00047023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47023">
        <w:rPr>
          <w:rFonts w:ascii="Arial" w:hAnsi="Arial" w:cs="Arial"/>
          <w:sz w:val="24"/>
          <w:szCs w:val="24"/>
        </w:rPr>
        <w:t>Τσαλδίρη</w:t>
      </w:r>
      <w:proofErr w:type="spellEnd"/>
      <w:r w:rsidRPr="00047023">
        <w:rPr>
          <w:rFonts w:ascii="Arial" w:hAnsi="Arial" w:cs="Arial"/>
          <w:sz w:val="24"/>
          <w:szCs w:val="24"/>
        </w:rPr>
        <w:t xml:space="preserve">, Ελένη. </w:t>
      </w:r>
      <w:r w:rsidRPr="00254E01">
        <w:rPr>
          <w:rFonts w:ascii="Arial" w:hAnsi="Arial" w:cs="Arial"/>
          <w:sz w:val="24"/>
          <w:szCs w:val="24"/>
          <w:u w:val="single"/>
        </w:rPr>
        <w:t>Το παιχνίδι των εντυπώσεων : ιμπρεσιονισμός</w:t>
      </w:r>
      <w:r w:rsidRPr="0004702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23">
        <w:rPr>
          <w:rFonts w:ascii="Arial" w:hAnsi="Arial" w:cs="Arial"/>
          <w:sz w:val="24"/>
          <w:szCs w:val="24"/>
        </w:rPr>
        <w:t>Εκδ</w:t>
      </w:r>
      <w:proofErr w:type="spellEnd"/>
      <w:r w:rsidRPr="0004702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23">
        <w:rPr>
          <w:rFonts w:ascii="Arial" w:hAnsi="Arial" w:cs="Arial"/>
          <w:sz w:val="24"/>
          <w:szCs w:val="24"/>
        </w:rPr>
        <w:t>Καλέντης</w:t>
      </w:r>
      <w:proofErr w:type="spellEnd"/>
      <w:r w:rsidRPr="00047023">
        <w:rPr>
          <w:rFonts w:ascii="Arial" w:hAnsi="Arial" w:cs="Arial"/>
          <w:sz w:val="24"/>
          <w:szCs w:val="24"/>
        </w:rPr>
        <w:t>, 2024.</w:t>
      </w:r>
    </w:p>
    <w:p w14:paraId="23C7CCAE" w14:textId="77777777" w:rsidR="00254E01" w:rsidRDefault="00254E01" w:rsidP="00254E01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D50B52">
        <w:rPr>
          <w:rFonts w:ascii="Arial" w:hAnsi="Arial" w:cs="Arial"/>
          <w:sz w:val="24"/>
          <w:szCs w:val="24"/>
        </w:rPr>
        <w:t>Τσιρέλη, Ευλαμπία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Οικογένεια Άντερσον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2024.</w:t>
      </w:r>
    </w:p>
    <w:p w14:paraId="4303FA97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47023">
        <w:rPr>
          <w:rFonts w:ascii="Arial" w:hAnsi="Arial" w:cs="Arial"/>
          <w:sz w:val="24"/>
          <w:szCs w:val="24"/>
        </w:rPr>
        <w:t>Baptiste</w:t>
      </w:r>
      <w:proofErr w:type="spellEnd"/>
      <w:r w:rsidRPr="0004702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47023">
        <w:rPr>
          <w:rFonts w:ascii="Arial" w:hAnsi="Arial" w:cs="Arial"/>
          <w:sz w:val="24"/>
          <w:szCs w:val="24"/>
        </w:rPr>
        <w:t>Elaine</w:t>
      </w:r>
      <w:proofErr w:type="spellEnd"/>
      <w:r w:rsidRPr="00047023"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Παλιές τέχνες και τεχνικές</w:t>
      </w:r>
      <w:r w:rsidRPr="0004702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47023">
        <w:rPr>
          <w:rFonts w:ascii="Arial" w:hAnsi="Arial" w:cs="Arial"/>
          <w:sz w:val="24"/>
          <w:szCs w:val="24"/>
        </w:rPr>
        <w:t>Εκδ</w:t>
      </w:r>
      <w:proofErr w:type="spellEnd"/>
      <w:r w:rsidRPr="00047023">
        <w:rPr>
          <w:rFonts w:ascii="Arial" w:hAnsi="Arial" w:cs="Arial"/>
          <w:sz w:val="24"/>
          <w:szCs w:val="24"/>
        </w:rPr>
        <w:t>. Πατάκης, 2023.</w:t>
      </w:r>
    </w:p>
    <w:p w14:paraId="0AB1425C" w14:textId="77777777" w:rsidR="00254E01" w:rsidRPr="00F27A34" w:rsidRDefault="00254E01" w:rsidP="00F27A34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F27A34">
        <w:rPr>
          <w:rFonts w:ascii="Arial" w:hAnsi="Arial" w:cs="Arial"/>
          <w:sz w:val="24"/>
          <w:szCs w:val="24"/>
          <w:lang w:val="en-US"/>
        </w:rPr>
        <w:t>Beckett</w:t>
      </w:r>
      <w:r w:rsidRPr="00F27A34">
        <w:rPr>
          <w:rFonts w:ascii="Arial" w:hAnsi="Arial" w:cs="Arial"/>
          <w:sz w:val="24"/>
          <w:szCs w:val="24"/>
        </w:rPr>
        <w:t>-</w:t>
      </w:r>
      <w:r w:rsidRPr="00F27A34">
        <w:rPr>
          <w:rFonts w:ascii="Arial" w:hAnsi="Arial" w:cs="Arial"/>
          <w:sz w:val="24"/>
          <w:szCs w:val="24"/>
          <w:lang w:val="en-US"/>
        </w:rPr>
        <w:t>King</w:t>
      </w:r>
      <w:r w:rsidRPr="00F27A34">
        <w:rPr>
          <w:rFonts w:ascii="Arial" w:hAnsi="Arial" w:cs="Arial"/>
          <w:sz w:val="24"/>
          <w:szCs w:val="24"/>
        </w:rPr>
        <w:t xml:space="preserve">, </w:t>
      </w:r>
      <w:r w:rsidRPr="00F27A34">
        <w:rPr>
          <w:rFonts w:ascii="Arial" w:hAnsi="Arial" w:cs="Arial"/>
          <w:sz w:val="24"/>
          <w:szCs w:val="24"/>
          <w:lang w:val="en-US"/>
        </w:rPr>
        <w:t>Alasdair</w:t>
      </w:r>
      <w:r w:rsidRPr="00F27A34">
        <w:rPr>
          <w:rFonts w:ascii="Arial" w:hAnsi="Arial" w:cs="Arial"/>
          <w:sz w:val="24"/>
          <w:szCs w:val="24"/>
        </w:rPr>
        <w:t xml:space="preserve">. Σειρά: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Μποντγκόμερυ</w:t>
      </w:r>
      <w:proofErr w:type="spellEnd"/>
      <w:r w:rsidRPr="00254E01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Μπονμπόν</w:t>
      </w:r>
      <w:proofErr w:type="spellEnd"/>
      <w:r w:rsidRPr="00F27A34">
        <w:rPr>
          <w:rFonts w:ascii="Arial" w:hAnsi="Arial" w:cs="Arial"/>
          <w:sz w:val="24"/>
          <w:szCs w:val="24"/>
        </w:rPr>
        <w:t xml:space="preserve">.  (Ενδεικτικοί τίτλοι: Έγκλημα στον φάρο). </w:t>
      </w:r>
      <w:proofErr w:type="spellStart"/>
      <w:r w:rsidRPr="00F27A34">
        <w:rPr>
          <w:rFonts w:ascii="Arial" w:hAnsi="Arial" w:cs="Arial"/>
          <w:sz w:val="24"/>
          <w:szCs w:val="24"/>
        </w:rPr>
        <w:t>Εκδ</w:t>
      </w:r>
      <w:proofErr w:type="spellEnd"/>
      <w:r w:rsidRPr="00F27A34">
        <w:rPr>
          <w:rFonts w:ascii="Arial" w:hAnsi="Arial" w:cs="Arial"/>
          <w:sz w:val="24"/>
          <w:szCs w:val="24"/>
        </w:rPr>
        <w:t>. Πατάκη, 2025.</w:t>
      </w:r>
    </w:p>
    <w:p w14:paraId="4D4B6C2F" w14:textId="77777777" w:rsidR="00254E01" w:rsidRDefault="00254E01" w:rsidP="00AA76E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AA76EB">
        <w:rPr>
          <w:rFonts w:ascii="Arial" w:hAnsi="Arial" w:cs="Arial"/>
          <w:sz w:val="24"/>
          <w:szCs w:val="24"/>
          <w:lang w:val="en-US"/>
        </w:rPr>
        <w:t>Blyton</w:t>
      </w:r>
      <w:r w:rsidRPr="00AA76EB">
        <w:rPr>
          <w:rFonts w:ascii="Arial" w:hAnsi="Arial" w:cs="Arial"/>
          <w:sz w:val="24"/>
          <w:szCs w:val="24"/>
        </w:rPr>
        <w:t xml:space="preserve">, </w:t>
      </w:r>
      <w:r w:rsidRPr="00AA76EB">
        <w:rPr>
          <w:rFonts w:ascii="Arial" w:hAnsi="Arial" w:cs="Arial"/>
          <w:sz w:val="24"/>
          <w:szCs w:val="24"/>
          <w:lang w:val="en-US"/>
        </w:rPr>
        <w:t>Enid</w:t>
      </w:r>
      <w:r w:rsidRPr="00AA76EB">
        <w:rPr>
          <w:rFonts w:ascii="Arial" w:hAnsi="Arial" w:cs="Arial"/>
          <w:sz w:val="24"/>
          <w:szCs w:val="24"/>
        </w:rPr>
        <w:t xml:space="preserve">. Σειρά: </w:t>
      </w:r>
      <w:r w:rsidRPr="00254E01">
        <w:rPr>
          <w:rFonts w:ascii="Arial" w:hAnsi="Arial" w:cs="Arial"/>
          <w:sz w:val="24"/>
          <w:szCs w:val="24"/>
          <w:u w:val="single"/>
        </w:rPr>
        <w:t>Οι πέντε φίλοι</w:t>
      </w:r>
      <w:r w:rsidRPr="00AA76EB">
        <w:rPr>
          <w:rFonts w:ascii="Arial" w:hAnsi="Arial" w:cs="Arial"/>
          <w:sz w:val="24"/>
          <w:szCs w:val="24"/>
        </w:rPr>
        <w:t xml:space="preserve">.  (Ενδεικτικοί τίτλοι: Οι πέντε φίλοι στο νησί των θησαυρών - </w:t>
      </w:r>
      <w:proofErr w:type="spellStart"/>
      <w:r w:rsidRPr="00AA76EB">
        <w:rPr>
          <w:rFonts w:ascii="Arial" w:hAnsi="Arial" w:cs="Arial"/>
          <w:sz w:val="24"/>
          <w:szCs w:val="24"/>
        </w:rPr>
        <w:t>Graphic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76EB">
        <w:rPr>
          <w:rFonts w:ascii="Arial" w:hAnsi="Arial" w:cs="Arial"/>
          <w:sz w:val="24"/>
          <w:szCs w:val="24"/>
        </w:rPr>
        <w:t>novel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 των </w:t>
      </w:r>
      <w:proofErr w:type="spellStart"/>
      <w:r w:rsidRPr="00AA76EB">
        <w:rPr>
          <w:rFonts w:ascii="Arial" w:hAnsi="Arial" w:cs="Arial"/>
          <w:sz w:val="24"/>
          <w:szCs w:val="24"/>
        </w:rPr>
        <w:t>Beja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 και </w:t>
      </w:r>
      <w:proofErr w:type="spellStart"/>
      <w:r w:rsidRPr="00AA76EB">
        <w:rPr>
          <w:rFonts w:ascii="Arial" w:hAnsi="Arial" w:cs="Arial"/>
          <w:sz w:val="24"/>
          <w:szCs w:val="24"/>
        </w:rPr>
        <w:t>Natael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AA76EB">
        <w:rPr>
          <w:rFonts w:ascii="Arial" w:hAnsi="Arial" w:cs="Arial"/>
          <w:sz w:val="24"/>
          <w:szCs w:val="24"/>
        </w:rPr>
        <w:t>Εκδ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Gutenberg</w:t>
      </w:r>
      <w:r w:rsidRPr="00AA76EB">
        <w:rPr>
          <w:rFonts w:ascii="Arial" w:hAnsi="Arial" w:cs="Arial"/>
          <w:sz w:val="24"/>
          <w:szCs w:val="24"/>
        </w:rPr>
        <w:t>, 2025.</w:t>
      </w:r>
    </w:p>
    <w:p w14:paraId="618219B8" w14:textId="77777777" w:rsidR="00254E01" w:rsidRDefault="00254E01" w:rsidP="00AA76E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A76EB">
        <w:rPr>
          <w:rFonts w:ascii="Arial" w:hAnsi="Arial" w:cs="Arial"/>
          <w:sz w:val="24"/>
          <w:szCs w:val="24"/>
        </w:rPr>
        <w:t>Gillingham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A76EB">
        <w:rPr>
          <w:rFonts w:ascii="Arial" w:hAnsi="Arial" w:cs="Arial"/>
          <w:sz w:val="24"/>
          <w:szCs w:val="24"/>
        </w:rPr>
        <w:t>Sara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Κοιτάζοντας τα αστέρια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2019.</w:t>
      </w:r>
    </w:p>
    <w:p w14:paraId="57218F18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E20A60">
        <w:rPr>
          <w:rFonts w:ascii="Arial" w:hAnsi="Arial" w:cs="Arial"/>
          <w:sz w:val="24"/>
          <w:szCs w:val="24"/>
          <w:lang w:val="en-US"/>
        </w:rPr>
        <w:lastRenderedPageBreak/>
        <w:t>Gold</w:t>
      </w:r>
      <w:r w:rsidRPr="00E20A60">
        <w:rPr>
          <w:rFonts w:ascii="Arial" w:hAnsi="Arial" w:cs="Arial"/>
          <w:sz w:val="24"/>
          <w:szCs w:val="24"/>
        </w:rPr>
        <w:t xml:space="preserve">, </w:t>
      </w:r>
      <w:r w:rsidRPr="00E20A60">
        <w:rPr>
          <w:rFonts w:ascii="Arial" w:hAnsi="Arial" w:cs="Arial"/>
          <w:sz w:val="24"/>
          <w:szCs w:val="24"/>
          <w:lang w:val="en-US"/>
        </w:rPr>
        <w:t>Hannah</w:t>
      </w:r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 xml:space="preserve">Ψάχνοντας τον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Αρκούδο</w:t>
      </w:r>
      <w:proofErr w:type="spellEnd"/>
      <w:r w:rsidRPr="00254E01">
        <w:rPr>
          <w:rFonts w:ascii="Arial" w:hAnsi="Arial" w:cs="Arial"/>
          <w:sz w:val="24"/>
          <w:szCs w:val="24"/>
          <w:u w:val="single"/>
        </w:rPr>
        <w:t xml:space="preserve"> : πόσο μακριά θα έφτανες για την αγάπη;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2024.</w:t>
      </w:r>
    </w:p>
    <w:p w14:paraId="3D7B7119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763DCE">
        <w:rPr>
          <w:rFonts w:ascii="Arial" w:hAnsi="Arial" w:cs="Arial"/>
          <w:sz w:val="24"/>
          <w:szCs w:val="24"/>
        </w:rPr>
        <w:t>Harari</w:t>
      </w:r>
      <w:proofErr w:type="spellEnd"/>
      <w:r w:rsidRPr="00763DC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63DCE">
        <w:rPr>
          <w:rFonts w:ascii="Arial" w:hAnsi="Arial" w:cs="Arial"/>
          <w:sz w:val="24"/>
          <w:szCs w:val="24"/>
        </w:rPr>
        <w:t>Yuval-Noah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763DCE">
        <w:rPr>
          <w:rFonts w:ascii="Arial" w:hAnsi="Arial" w:cs="Arial"/>
          <w:sz w:val="24"/>
          <w:szCs w:val="24"/>
        </w:rPr>
        <w:t xml:space="preserve">Σειρά: </w:t>
      </w:r>
      <w:r w:rsidRPr="00254E01">
        <w:rPr>
          <w:rFonts w:ascii="Arial" w:hAnsi="Arial" w:cs="Arial"/>
          <w:sz w:val="24"/>
          <w:szCs w:val="24"/>
          <w:u w:val="single"/>
        </w:rPr>
        <w:t>Εμείς οι ασταμάτητοι</w:t>
      </w:r>
      <w:r w:rsidRPr="00763DCE">
        <w:rPr>
          <w:rFonts w:ascii="Arial" w:hAnsi="Arial" w:cs="Arial"/>
          <w:sz w:val="24"/>
          <w:szCs w:val="24"/>
        </w:rPr>
        <w:t>.  (Ενδεικτικοί τίτλοι:</w:t>
      </w:r>
      <w:r>
        <w:rPr>
          <w:rFonts w:ascii="Arial" w:hAnsi="Arial" w:cs="Arial"/>
          <w:sz w:val="24"/>
          <w:szCs w:val="24"/>
        </w:rPr>
        <w:t xml:space="preserve"> </w:t>
      </w:r>
      <w:r w:rsidRPr="00254E01">
        <w:rPr>
          <w:rFonts w:ascii="Arial" w:hAnsi="Arial" w:cs="Arial"/>
          <w:sz w:val="24"/>
          <w:szCs w:val="24"/>
        </w:rPr>
        <w:t xml:space="preserve">Πώς κατακτήσαμε τον κόσμο, Γιατί ο κόσμος δεν είναι δίκαιος, Πώς οι εχθροί γίνονται φίλοι). </w:t>
      </w:r>
      <w:proofErr w:type="spellStart"/>
      <w:r w:rsidRPr="00254E01">
        <w:rPr>
          <w:rFonts w:ascii="Arial" w:hAnsi="Arial" w:cs="Arial"/>
          <w:sz w:val="24"/>
          <w:szCs w:val="24"/>
        </w:rPr>
        <w:t>Εκδ</w:t>
      </w:r>
      <w:proofErr w:type="spellEnd"/>
      <w:r w:rsidRPr="00254E01">
        <w:rPr>
          <w:rFonts w:ascii="Arial" w:hAnsi="Arial" w:cs="Arial"/>
          <w:sz w:val="24"/>
          <w:szCs w:val="24"/>
        </w:rPr>
        <w:t>. Μεταίχμιο, 2025.</w:t>
      </w:r>
    </w:p>
    <w:p w14:paraId="43AE9CB4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20A60">
        <w:rPr>
          <w:rFonts w:ascii="Arial" w:hAnsi="Arial" w:cs="Arial"/>
          <w:sz w:val="24"/>
          <w:szCs w:val="24"/>
        </w:rPr>
        <w:t>Hockney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David</w:t>
      </w:r>
      <w:r w:rsidRPr="00E20A60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E20A60">
        <w:rPr>
          <w:rFonts w:ascii="Arial" w:hAnsi="Arial" w:cs="Arial"/>
          <w:sz w:val="24"/>
          <w:szCs w:val="24"/>
          <w:lang w:val="en-US"/>
        </w:rPr>
        <w:t>Gayford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, </w:t>
      </w:r>
      <w:r w:rsidRPr="00E20A60">
        <w:rPr>
          <w:rFonts w:ascii="Arial" w:hAnsi="Arial" w:cs="Arial"/>
          <w:sz w:val="24"/>
          <w:szCs w:val="24"/>
          <w:lang w:val="en-US"/>
        </w:rPr>
        <w:t>Martin</w:t>
      </w:r>
      <w:r w:rsidRPr="00E20A60"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Η ιστορία των εικόνων για παιδιά</w:t>
      </w:r>
      <w:r w:rsidRPr="00E20A60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2020.</w:t>
      </w:r>
    </w:p>
    <w:p w14:paraId="1CBE9051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20A60">
        <w:rPr>
          <w:rFonts w:ascii="Arial" w:hAnsi="Arial" w:cs="Arial"/>
          <w:sz w:val="24"/>
          <w:szCs w:val="24"/>
        </w:rPr>
        <w:t>Lincoln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0A60">
        <w:rPr>
          <w:rFonts w:ascii="Arial" w:hAnsi="Arial" w:cs="Arial"/>
          <w:sz w:val="24"/>
          <w:szCs w:val="24"/>
        </w:rPr>
        <w:t>Christopher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Νυχτερινός Βιβλιοθηκάριος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Μεταίχμιο, 2025.</w:t>
      </w:r>
    </w:p>
    <w:p w14:paraId="55B32E9E" w14:textId="77777777" w:rsidR="00254E01" w:rsidRDefault="00254E01" w:rsidP="00AA76E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AA76EB">
        <w:rPr>
          <w:rFonts w:ascii="Arial" w:hAnsi="Arial" w:cs="Arial"/>
          <w:sz w:val="24"/>
          <w:szCs w:val="24"/>
        </w:rPr>
        <w:t>Norbury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A76EB">
        <w:rPr>
          <w:rFonts w:ascii="Arial" w:hAnsi="Arial" w:cs="Arial"/>
          <w:sz w:val="24"/>
          <w:szCs w:val="24"/>
        </w:rPr>
        <w:t>Jocelyn</w:t>
      </w:r>
      <w:proofErr w:type="spellEnd"/>
      <w:r w:rsidRPr="00AA76EB"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Η ιστορία της τέχνης σε 21 σκύλους: τα πορτρέτα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Φουρφούρι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56105045" w14:textId="77777777" w:rsidR="00254E01" w:rsidRDefault="00254E01" w:rsidP="00AA76E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14D88">
        <w:rPr>
          <w:rFonts w:ascii="Arial" w:hAnsi="Arial" w:cs="Arial"/>
          <w:sz w:val="24"/>
          <w:szCs w:val="24"/>
        </w:rPr>
        <w:t>Osborne</w:t>
      </w:r>
      <w:proofErr w:type="spellEnd"/>
      <w:r w:rsidRPr="00514D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14D88">
        <w:rPr>
          <w:rFonts w:ascii="Arial" w:hAnsi="Arial" w:cs="Arial"/>
          <w:sz w:val="24"/>
          <w:szCs w:val="24"/>
        </w:rPr>
        <w:t>Phillip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Σωκράτης και Πλάτωνας 1: κατά λάθος φιλόσοφοι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Φουρφούρι</w:t>
      </w:r>
      <w:proofErr w:type="spellEnd"/>
      <w:r>
        <w:rPr>
          <w:rFonts w:ascii="Arial" w:hAnsi="Arial" w:cs="Arial"/>
          <w:sz w:val="24"/>
          <w:szCs w:val="24"/>
        </w:rPr>
        <w:t>, 2025.</w:t>
      </w:r>
    </w:p>
    <w:p w14:paraId="4AE43DFC" w14:textId="77777777" w:rsidR="00254E01" w:rsidRPr="00E20A60" w:rsidRDefault="00254E01" w:rsidP="00E20A6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B3C63">
        <w:rPr>
          <w:rFonts w:ascii="Arial" w:hAnsi="Arial" w:cs="Arial"/>
          <w:sz w:val="24"/>
          <w:szCs w:val="24"/>
          <w:lang w:val="en-US"/>
        </w:rPr>
        <w:t>Palmiola</w:t>
      </w:r>
      <w:proofErr w:type="spellEnd"/>
      <w:r w:rsidRPr="009B3C63">
        <w:rPr>
          <w:rFonts w:ascii="Arial" w:hAnsi="Arial" w:cs="Arial"/>
          <w:sz w:val="24"/>
          <w:szCs w:val="24"/>
          <w:lang w:val="en-US"/>
        </w:rPr>
        <w:t xml:space="preserve">, Isaac. </w:t>
      </w:r>
      <w:r w:rsidRPr="00E20A60">
        <w:rPr>
          <w:rFonts w:ascii="Arial" w:hAnsi="Arial" w:cs="Arial"/>
          <w:sz w:val="24"/>
          <w:szCs w:val="24"/>
        </w:rPr>
        <w:t>Σειρά</w:t>
      </w:r>
      <w:r w:rsidRPr="009B3C63">
        <w:rPr>
          <w:rFonts w:ascii="Arial" w:hAnsi="Arial" w:cs="Arial"/>
          <w:sz w:val="24"/>
          <w:szCs w:val="24"/>
          <w:lang w:val="en-US"/>
        </w:rPr>
        <w:t xml:space="preserve">: 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Stranger</w:t>
      </w:r>
      <w:r w:rsidRPr="009B3C63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254E01">
        <w:rPr>
          <w:rFonts w:ascii="Arial" w:hAnsi="Arial" w:cs="Arial"/>
          <w:sz w:val="24"/>
          <w:szCs w:val="24"/>
          <w:u w:val="single"/>
          <w:lang w:val="en-US"/>
        </w:rPr>
        <w:t>kids</w:t>
      </w:r>
      <w:r w:rsidRPr="009B3C63">
        <w:rPr>
          <w:rFonts w:ascii="Arial" w:hAnsi="Arial" w:cs="Arial"/>
          <w:sz w:val="24"/>
          <w:szCs w:val="24"/>
          <w:lang w:val="en-US"/>
        </w:rPr>
        <w:t xml:space="preserve">.  </w:t>
      </w:r>
      <w:r w:rsidRPr="00E20A60">
        <w:rPr>
          <w:rFonts w:ascii="Arial" w:hAnsi="Arial" w:cs="Arial"/>
          <w:sz w:val="24"/>
          <w:szCs w:val="24"/>
        </w:rPr>
        <w:t xml:space="preserve">(Ενδεικτικοί τίτλοι: 24 ώρες χωρίς γονείς, 24 ώρες χωρίς ίντερνετ, 24 ώρες χωρίς όχι). </w:t>
      </w:r>
      <w:proofErr w:type="spellStart"/>
      <w:r w:rsidRPr="00E20A60">
        <w:rPr>
          <w:rFonts w:ascii="Arial" w:hAnsi="Arial" w:cs="Arial"/>
          <w:sz w:val="24"/>
          <w:szCs w:val="24"/>
        </w:rPr>
        <w:t>Εκδ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Διόπτρα</w:t>
      </w:r>
      <w:r w:rsidRPr="00E20A60">
        <w:rPr>
          <w:rFonts w:ascii="Arial" w:hAnsi="Arial" w:cs="Arial"/>
          <w:sz w:val="24"/>
          <w:szCs w:val="24"/>
        </w:rPr>
        <w:t>, 2025.</w:t>
      </w:r>
    </w:p>
    <w:p w14:paraId="312ABAFF" w14:textId="77777777" w:rsidR="00254E01" w:rsidRPr="009B3C63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E20A60">
        <w:rPr>
          <w:rFonts w:ascii="Arial" w:hAnsi="Arial" w:cs="Arial"/>
          <w:sz w:val="24"/>
          <w:szCs w:val="24"/>
          <w:lang w:val="en-US"/>
        </w:rPr>
        <w:t>Pounder</w:t>
      </w:r>
      <w:r w:rsidRPr="009B3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0A60">
        <w:rPr>
          <w:rFonts w:ascii="Arial" w:hAnsi="Arial" w:cs="Arial"/>
          <w:sz w:val="24"/>
          <w:szCs w:val="24"/>
          <w:lang w:val="en-US"/>
        </w:rPr>
        <w:t>Sibeal</w:t>
      </w:r>
      <w:proofErr w:type="spellEnd"/>
      <w:r w:rsidRPr="009B3C6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Γουόνκα</w:t>
      </w:r>
      <w:proofErr w:type="spellEnd"/>
      <w:r w:rsidRPr="009B3C63">
        <w:rPr>
          <w:rFonts w:ascii="Arial" w:hAnsi="Arial" w:cs="Arial"/>
          <w:sz w:val="24"/>
          <w:szCs w:val="24"/>
          <w:u w:val="single"/>
        </w:rPr>
        <w:t>.</w:t>
      </w:r>
      <w:r w:rsidRPr="009B3C6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9B3C6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Ψυχογιός, 2024.</w:t>
      </w:r>
    </w:p>
    <w:p w14:paraId="4F54A94B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Schaap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Annet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Η Λαμπίτσα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2025.</w:t>
      </w:r>
    </w:p>
    <w:p w14:paraId="7DEF8838" w14:textId="77777777" w:rsidR="00254E01" w:rsidRDefault="00254E01" w:rsidP="00E20A60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20A60">
        <w:rPr>
          <w:rFonts w:ascii="Arial" w:hAnsi="Arial" w:cs="Arial"/>
          <w:sz w:val="24"/>
          <w:szCs w:val="24"/>
        </w:rPr>
        <w:t>Smith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0A60">
        <w:rPr>
          <w:rFonts w:ascii="Arial" w:hAnsi="Arial" w:cs="Arial"/>
          <w:sz w:val="24"/>
          <w:szCs w:val="24"/>
        </w:rPr>
        <w:t>Alex</w:t>
      </w:r>
      <w:proofErr w:type="spellEnd"/>
      <w:r w:rsidRPr="00E20A60">
        <w:rPr>
          <w:rFonts w:ascii="Arial" w:hAnsi="Arial" w:cs="Arial"/>
          <w:sz w:val="24"/>
          <w:szCs w:val="24"/>
        </w:rPr>
        <w:t xml:space="preserve"> T.</w:t>
      </w:r>
      <w:r>
        <w:rPr>
          <w:rFonts w:ascii="Arial" w:hAnsi="Arial" w:cs="Arial"/>
          <w:sz w:val="24"/>
          <w:szCs w:val="24"/>
        </w:rPr>
        <w:t xml:space="preserve"> </w:t>
      </w:r>
      <w:r w:rsidRPr="00254E01">
        <w:rPr>
          <w:rFonts w:ascii="Arial" w:hAnsi="Arial" w:cs="Arial"/>
          <w:sz w:val="24"/>
          <w:szCs w:val="24"/>
          <w:u w:val="single"/>
        </w:rPr>
        <w:t>Ο κ. Πιγκουίνος και το κάστρο με τα μυστικά.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2023.</w:t>
      </w:r>
    </w:p>
    <w:p w14:paraId="6949D4B6" w14:textId="77777777" w:rsidR="00254E01" w:rsidRDefault="00254E01" w:rsidP="00050F36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D50B52">
        <w:rPr>
          <w:rFonts w:ascii="Arial" w:hAnsi="Arial" w:cs="Arial"/>
          <w:sz w:val="24"/>
          <w:szCs w:val="24"/>
        </w:rPr>
        <w:t>Stark</w:t>
      </w:r>
      <w:proofErr w:type="spellEnd"/>
      <w:r w:rsidRPr="00D50B5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50B52">
        <w:rPr>
          <w:rFonts w:ascii="Arial" w:hAnsi="Arial" w:cs="Arial"/>
          <w:sz w:val="24"/>
          <w:szCs w:val="24"/>
        </w:rPr>
        <w:t>Ulf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254E01">
        <w:rPr>
          <w:rFonts w:ascii="Arial" w:hAnsi="Arial" w:cs="Arial"/>
          <w:sz w:val="24"/>
          <w:szCs w:val="24"/>
          <w:u w:val="single"/>
        </w:rPr>
        <w:t>Οι δραπέτες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Αδελφοί Βλάσση, 2022.</w:t>
      </w:r>
    </w:p>
    <w:p w14:paraId="50723A6F" w14:textId="3C866FBD" w:rsidR="00254E01" w:rsidRDefault="00254E01" w:rsidP="00514D88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514D88">
        <w:rPr>
          <w:rFonts w:ascii="Arial" w:hAnsi="Arial" w:cs="Arial"/>
          <w:sz w:val="24"/>
          <w:szCs w:val="24"/>
        </w:rPr>
        <w:t>Steadman</w:t>
      </w:r>
      <w:proofErr w:type="spellEnd"/>
      <w:r w:rsidRPr="00514D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14D88">
        <w:rPr>
          <w:rFonts w:ascii="Arial" w:hAnsi="Arial" w:cs="Arial"/>
          <w:sz w:val="24"/>
          <w:szCs w:val="24"/>
        </w:rPr>
        <w:t>Annabel</w:t>
      </w:r>
      <w:proofErr w:type="spellEnd"/>
      <w:r w:rsidRPr="00514D88">
        <w:rPr>
          <w:rFonts w:ascii="Arial" w:hAnsi="Arial" w:cs="Arial"/>
          <w:sz w:val="24"/>
          <w:szCs w:val="24"/>
        </w:rPr>
        <w:t xml:space="preserve"> F.</w:t>
      </w:r>
      <w:r w:rsidRPr="00514D88">
        <w:t xml:space="preserve"> </w:t>
      </w:r>
      <w:r w:rsidRPr="00254E01">
        <w:rPr>
          <w:rFonts w:ascii="Arial" w:hAnsi="Arial" w:cs="Arial"/>
          <w:sz w:val="24"/>
          <w:szCs w:val="24"/>
          <w:u w:val="single"/>
        </w:rPr>
        <w:t xml:space="preserve">Ο </w:t>
      </w:r>
      <w:proofErr w:type="spellStart"/>
      <w:r w:rsidRPr="00254E01">
        <w:rPr>
          <w:rFonts w:ascii="Arial" w:hAnsi="Arial" w:cs="Arial"/>
          <w:sz w:val="24"/>
          <w:szCs w:val="24"/>
          <w:u w:val="single"/>
        </w:rPr>
        <w:t>Σκάνταρ</w:t>
      </w:r>
      <w:proofErr w:type="spellEnd"/>
      <w:r w:rsidRPr="00254E01">
        <w:rPr>
          <w:rFonts w:ascii="Arial" w:hAnsi="Arial" w:cs="Arial"/>
          <w:sz w:val="24"/>
          <w:szCs w:val="24"/>
          <w:u w:val="single"/>
        </w:rPr>
        <w:t xml:space="preserve"> και η δοκιμασία του χάους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2024.</w:t>
      </w:r>
    </w:p>
    <w:p w14:paraId="0C79826D" w14:textId="72658932" w:rsidR="009B3C63" w:rsidRDefault="009B3C63" w:rsidP="00514D88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Wagner</w:t>
      </w:r>
      <w:r w:rsidRPr="009B3C6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J</w:t>
      </w:r>
      <w:r w:rsidRPr="009B3C6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9B3C6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Σειρά</w:t>
      </w:r>
      <w:r w:rsidRPr="009B3C6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Τίμυ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Τόμπσον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Άγκυρα, 2025</w:t>
      </w:r>
      <w:bookmarkStart w:id="0" w:name="_GoBack"/>
      <w:bookmarkEnd w:id="0"/>
    </w:p>
    <w:p w14:paraId="493898E1" w14:textId="77777777" w:rsidR="00E20A60" w:rsidRPr="009B3C63" w:rsidRDefault="00E20A60" w:rsidP="00E20A60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1B4DC070" w14:textId="77777777" w:rsidR="00F3776E" w:rsidRPr="009B3C63" w:rsidRDefault="00F3776E" w:rsidP="00F3776E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10DC5438" w14:textId="77777777" w:rsidR="00F3776E" w:rsidRPr="00D50B52" w:rsidRDefault="00254E01" w:rsidP="00763DCE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114300" distR="114300" simplePos="0" relativeHeight="251666432" behindDoc="1" locked="0" layoutInCell="1" allowOverlap="1" wp14:anchorId="7A74ACEC" wp14:editId="691ADFDB">
            <wp:simplePos x="0" y="0"/>
            <wp:positionH relativeFrom="column">
              <wp:posOffset>1733550</wp:posOffset>
            </wp:positionH>
            <wp:positionV relativeFrom="paragraph">
              <wp:posOffset>12065</wp:posOffset>
            </wp:positionV>
            <wp:extent cx="1866900" cy="2463165"/>
            <wp:effectExtent l="0" t="0" r="0" b="0"/>
            <wp:wrapTight wrapText="bothSides">
              <wp:wrapPolygon edited="0">
                <wp:start x="0" y="0"/>
                <wp:lineTo x="0" y="21383"/>
                <wp:lineTo x="21380" y="21383"/>
                <wp:lineTo x="2138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979F6A" w14:textId="77777777" w:rsidR="00256B35" w:rsidRDefault="00256B35" w:rsidP="00BF6096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</w:p>
    <w:p w14:paraId="26CB92C1" w14:textId="77777777" w:rsidR="00256B35" w:rsidRDefault="00256B35" w:rsidP="00BF609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AC9C9A8" w14:textId="77777777" w:rsidR="00256B35" w:rsidRDefault="00256B35" w:rsidP="00BF609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A4A202D" w14:textId="77777777" w:rsidR="00186353" w:rsidRPr="00C2222C" w:rsidRDefault="00186353" w:rsidP="00BF609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C138C9" w14:textId="77777777" w:rsidR="00186353" w:rsidRPr="00C2222C" w:rsidRDefault="00186353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</w:p>
    <w:p w14:paraId="57AC5A13" w14:textId="77777777" w:rsidR="00186353" w:rsidRPr="00186353" w:rsidRDefault="00254E01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70AB3CB" wp14:editId="00A0476B">
            <wp:simplePos x="0" y="0"/>
            <wp:positionH relativeFrom="margin">
              <wp:align>center</wp:align>
            </wp:positionH>
            <wp:positionV relativeFrom="margin">
              <wp:posOffset>7268845</wp:posOffset>
            </wp:positionV>
            <wp:extent cx="2202180" cy="415925"/>
            <wp:effectExtent l="0" t="0" r="7620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353" w:rsidRPr="00186353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86D8F"/>
    <w:multiLevelType w:val="hybridMultilevel"/>
    <w:tmpl w:val="124C6A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13232"/>
    <w:rsid w:val="00036B81"/>
    <w:rsid w:val="00047023"/>
    <w:rsid w:val="00050F36"/>
    <w:rsid w:val="00086F2C"/>
    <w:rsid w:val="00087FCA"/>
    <w:rsid w:val="000901C4"/>
    <w:rsid w:val="000B799E"/>
    <w:rsid w:val="000C08FC"/>
    <w:rsid w:val="00120AB4"/>
    <w:rsid w:val="00120BF9"/>
    <w:rsid w:val="00186353"/>
    <w:rsid w:val="001F33B8"/>
    <w:rsid w:val="001F59A5"/>
    <w:rsid w:val="00254E01"/>
    <w:rsid w:val="00256B35"/>
    <w:rsid w:val="00260A2C"/>
    <w:rsid w:val="002622C0"/>
    <w:rsid w:val="0034342D"/>
    <w:rsid w:val="00347656"/>
    <w:rsid w:val="0039448E"/>
    <w:rsid w:val="003D0F4B"/>
    <w:rsid w:val="003D2AB3"/>
    <w:rsid w:val="003D5E63"/>
    <w:rsid w:val="003E3328"/>
    <w:rsid w:val="004769E5"/>
    <w:rsid w:val="004B4E33"/>
    <w:rsid w:val="004C2760"/>
    <w:rsid w:val="004D12A5"/>
    <w:rsid w:val="004F2FFB"/>
    <w:rsid w:val="00514D88"/>
    <w:rsid w:val="0053239D"/>
    <w:rsid w:val="005905B1"/>
    <w:rsid w:val="00623561"/>
    <w:rsid w:val="00666D67"/>
    <w:rsid w:val="00694646"/>
    <w:rsid w:val="00696972"/>
    <w:rsid w:val="00696F83"/>
    <w:rsid w:val="00720117"/>
    <w:rsid w:val="00763DCE"/>
    <w:rsid w:val="00795539"/>
    <w:rsid w:val="007F0759"/>
    <w:rsid w:val="00817BEF"/>
    <w:rsid w:val="00845F07"/>
    <w:rsid w:val="00850C2E"/>
    <w:rsid w:val="00880C05"/>
    <w:rsid w:val="008824E6"/>
    <w:rsid w:val="00885C1C"/>
    <w:rsid w:val="00892EE3"/>
    <w:rsid w:val="008D2B0C"/>
    <w:rsid w:val="008D59C1"/>
    <w:rsid w:val="008F1173"/>
    <w:rsid w:val="008F38A7"/>
    <w:rsid w:val="0098529A"/>
    <w:rsid w:val="0099697D"/>
    <w:rsid w:val="009B3C63"/>
    <w:rsid w:val="00A12580"/>
    <w:rsid w:val="00A42ECF"/>
    <w:rsid w:val="00A676A6"/>
    <w:rsid w:val="00A9042D"/>
    <w:rsid w:val="00A92CFF"/>
    <w:rsid w:val="00AA3ACB"/>
    <w:rsid w:val="00AA76EB"/>
    <w:rsid w:val="00B469B4"/>
    <w:rsid w:val="00B520BA"/>
    <w:rsid w:val="00B874EC"/>
    <w:rsid w:val="00BB01B6"/>
    <w:rsid w:val="00BF5FFD"/>
    <w:rsid w:val="00BF6096"/>
    <w:rsid w:val="00C0295C"/>
    <w:rsid w:val="00C035B8"/>
    <w:rsid w:val="00C04AF5"/>
    <w:rsid w:val="00C2222C"/>
    <w:rsid w:val="00C97362"/>
    <w:rsid w:val="00CF72CC"/>
    <w:rsid w:val="00D0177F"/>
    <w:rsid w:val="00D50B52"/>
    <w:rsid w:val="00D60221"/>
    <w:rsid w:val="00D760D6"/>
    <w:rsid w:val="00DD2262"/>
    <w:rsid w:val="00DF6943"/>
    <w:rsid w:val="00E05BA5"/>
    <w:rsid w:val="00E1567F"/>
    <w:rsid w:val="00E20A60"/>
    <w:rsid w:val="00E33EE3"/>
    <w:rsid w:val="00E62243"/>
    <w:rsid w:val="00EA1B08"/>
    <w:rsid w:val="00EA72B9"/>
    <w:rsid w:val="00F20D7E"/>
    <w:rsid w:val="00F27A34"/>
    <w:rsid w:val="00F3776E"/>
    <w:rsid w:val="00F76AFE"/>
    <w:rsid w:val="00FB0585"/>
    <w:rsid w:val="00FB6CDA"/>
    <w:rsid w:val="00FD1FFF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7EFB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89874-BF7C-45A1-A12D-428F36BD0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32271-5A98-42A3-82F6-DA10C94D9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9C876A-862B-4221-A813-5226E6F92DA6}">
  <ds:schemaRefs>
    <ds:schemaRef ds:uri="50bbfbbc-ae4c-4493-b94a-ba0503eee42f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34652E6-8F9F-4D51-B7C1-17C1F875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Σύλβια Δημητριάδη</cp:lastModifiedBy>
  <cp:revision>3</cp:revision>
  <dcterms:created xsi:type="dcterms:W3CDTF">2025-06-03T08:14:00Z</dcterms:created>
  <dcterms:modified xsi:type="dcterms:W3CDTF">2025-06-03T08:46:00Z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